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2B" w:rsidRPr="00E97935" w:rsidRDefault="00080752" w:rsidP="00517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793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Порядок проведения уборки (дезинфекции) </w:t>
      </w:r>
      <w:r w:rsidR="00517169" w:rsidRPr="00E9793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помещений </w:t>
      </w:r>
      <w:r w:rsidRPr="00E97935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образовательной организации</w:t>
      </w:r>
    </w:p>
    <w:p w:rsidR="001035DB" w:rsidRPr="00517169" w:rsidRDefault="001035DB" w:rsidP="00517169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6"/>
        <w:tblW w:w="15134" w:type="dxa"/>
        <w:tblLook w:val="04A0"/>
      </w:tblPr>
      <w:tblGrid>
        <w:gridCol w:w="396"/>
        <w:gridCol w:w="5101"/>
        <w:gridCol w:w="5384"/>
        <w:gridCol w:w="4253"/>
      </w:tblGrid>
      <w:tr w:rsidR="00BF7A96" w:rsidRPr="00CC0A2A" w:rsidTr="00517169">
        <w:tc>
          <w:tcPr>
            <w:tcW w:w="396" w:type="dxa"/>
          </w:tcPr>
          <w:p w:rsidR="00BF7A96" w:rsidRPr="00CC0A2A" w:rsidRDefault="00BF7A96" w:rsidP="00227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38" w:type="dxa"/>
            <w:gridSpan w:val="3"/>
          </w:tcPr>
          <w:p w:rsidR="00BF7A96" w:rsidRPr="001A17A6" w:rsidRDefault="003E4000" w:rsidP="00517169">
            <w:pPr>
              <w:tabs>
                <w:tab w:val="center" w:pos="6696"/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  <w:r w:rsidR="00517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(коридоры, классы, рекреации)</w:t>
            </w:r>
          </w:p>
        </w:tc>
      </w:tr>
      <w:tr w:rsidR="00BF7A96" w:rsidRPr="00FE1874" w:rsidTr="00517169">
        <w:tc>
          <w:tcPr>
            <w:tcW w:w="396" w:type="dxa"/>
          </w:tcPr>
          <w:p w:rsidR="00BF7A96" w:rsidRPr="00FE1874" w:rsidRDefault="00BF7A96" w:rsidP="005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BF7A96" w:rsidRPr="0057689E" w:rsidRDefault="00BF7A96" w:rsidP="005768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8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 </w:t>
            </w:r>
            <w:r w:rsidR="003E4000" w:rsidRPr="0057689E">
              <w:rPr>
                <w:rFonts w:ascii="Times New Roman" w:hAnsi="Times New Roman" w:cs="Times New Roman"/>
                <w:b/>
                <w:sz w:val="26"/>
                <w:szCs w:val="26"/>
              </w:rPr>
              <w:t>эпидемической ситуации</w:t>
            </w:r>
          </w:p>
          <w:p w:rsidR="0057689E" w:rsidRPr="0057689E" w:rsidRDefault="0057689E" w:rsidP="005768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7" w:type="dxa"/>
            <w:gridSpan w:val="2"/>
          </w:tcPr>
          <w:p w:rsidR="00BF7A96" w:rsidRPr="0057689E" w:rsidRDefault="003E4000" w:rsidP="005768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89E">
              <w:rPr>
                <w:rFonts w:ascii="Times New Roman" w:hAnsi="Times New Roman" w:cs="Times New Roman"/>
                <w:b/>
                <w:sz w:val="26"/>
                <w:szCs w:val="26"/>
              </w:rPr>
              <w:t>Неблагоприятная э</w:t>
            </w:r>
            <w:r w:rsidR="00BF7A96" w:rsidRPr="0057689E">
              <w:rPr>
                <w:rFonts w:ascii="Times New Roman" w:hAnsi="Times New Roman" w:cs="Times New Roman"/>
                <w:b/>
                <w:sz w:val="26"/>
                <w:szCs w:val="26"/>
              </w:rPr>
              <w:t>пидем</w:t>
            </w:r>
            <w:r w:rsidRPr="0057689E">
              <w:rPr>
                <w:rFonts w:ascii="Times New Roman" w:hAnsi="Times New Roman" w:cs="Times New Roman"/>
                <w:b/>
                <w:sz w:val="26"/>
                <w:szCs w:val="26"/>
              </w:rPr>
              <w:t>иологическая</w:t>
            </w:r>
            <w:r w:rsidR="00BF7A96" w:rsidRPr="005768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ситуация</w:t>
            </w:r>
          </w:p>
        </w:tc>
      </w:tr>
      <w:tr w:rsidR="00BF7A96" w:rsidRPr="00FE1874" w:rsidTr="00517169">
        <w:tc>
          <w:tcPr>
            <w:tcW w:w="396" w:type="dxa"/>
          </w:tcPr>
          <w:p w:rsidR="00BF7A96" w:rsidRPr="00FE1874" w:rsidRDefault="00517169" w:rsidP="00227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BF7A96" w:rsidRPr="0057689E" w:rsidRDefault="00BF7A96" w:rsidP="00555B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влажная уборка с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моющими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каждой перемены.</w:t>
            </w:r>
          </w:p>
        </w:tc>
        <w:tc>
          <w:tcPr>
            <w:tcW w:w="9637" w:type="dxa"/>
            <w:gridSpan w:val="2"/>
          </w:tcPr>
          <w:p w:rsidR="00BF7A96" w:rsidRPr="0057689E" w:rsidRDefault="00BF7A96" w:rsidP="00FE187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Ежедневная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влажная уборка с дезинфицирующими средствами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после каждой перемены.</w:t>
            </w:r>
          </w:p>
        </w:tc>
      </w:tr>
      <w:tr w:rsidR="00BF7A96" w:rsidRPr="00FE1874" w:rsidTr="00517169">
        <w:trPr>
          <w:trHeight w:val="867"/>
        </w:trPr>
        <w:tc>
          <w:tcPr>
            <w:tcW w:w="396" w:type="dxa"/>
          </w:tcPr>
          <w:p w:rsidR="00BF7A96" w:rsidRPr="00FE1874" w:rsidRDefault="00517169" w:rsidP="00227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BF7A96" w:rsidRPr="0057689E" w:rsidRDefault="003E4000" w:rsidP="00FE1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 </w:t>
            </w:r>
            <w:r w:rsidR="00FE1874"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техническим персон</w:t>
            </w:r>
            <w:r w:rsidR="00FE1874"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E1874"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лом</w:t>
            </w:r>
            <w:r w:rsidR="00FE1874"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1р</w:t>
            </w:r>
            <w:r w:rsidR="001C4E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месяц 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во всех видах помещений общеобразовательного учреждения -</w:t>
            </w:r>
            <w:r w:rsidR="00517169"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(график)</w:t>
            </w:r>
          </w:p>
        </w:tc>
        <w:tc>
          <w:tcPr>
            <w:tcW w:w="9637" w:type="dxa"/>
            <w:gridSpan w:val="2"/>
          </w:tcPr>
          <w:p w:rsidR="00BF7A96" w:rsidRPr="0057689E" w:rsidRDefault="00BF7A96" w:rsidP="003E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Ежедневное обеззараживание  всех помещения, где находились дети из класса (гру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пы) с установленным карантином, 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дезинфекция - по режиму соответствующей инфе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ции (бактерии, вирусы). </w:t>
            </w:r>
          </w:p>
        </w:tc>
      </w:tr>
      <w:tr w:rsidR="00BF7A96" w:rsidRPr="00FE1874" w:rsidTr="00E576D3">
        <w:trPr>
          <w:trHeight w:val="1384"/>
        </w:trPr>
        <w:tc>
          <w:tcPr>
            <w:tcW w:w="396" w:type="dxa"/>
          </w:tcPr>
          <w:p w:rsidR="00BF7A96" w:rsidRPr="00FE1874" w:rsidRDefault="00517169" w:rsidP="00227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BF7A96" w:rsidRPr="0057689E" w:rsidRDefault="00FE1874" w:rsidP="00BF7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Уборочный инвентарь для уборки помещений должен быть промаркирован и закреплен за определенными помещениями.</w:t>
            </w:r>
          </w:p>
        </w:tc>
        <w:tc>
          <w:tcPr>
            <w:tcW w:w="5384" w:type="dxa"/>
          </w:tcPr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капельных инфекциях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(ОРВИ,</w:t>
            </w:r>
            <w:r w:rsidR="002C02E6"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Грипп</w:t>
            </w:r>
            <w:r w:rsidR="002C02E6"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вирусные пневмонии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) – 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-проветривание классов (на каждой перемене),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-тщательное удаление пыли в помещениях, </w:t>
            </w:r>
          </w:p>
          <w:p w:rsidR="00BF7A96" w:rsidRPr="0057689E" w:rsidRDefault="00BF7A96" w:rsidP="00517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-обеззараживание посуды; </w:t>
            </w:r>
          </w:p>
        </w:tc>
        <w:tc>
          <w:tcPr>
            <w:tcW w:w="4253" w:type="dxa"/>
          </w:tcPr>
          <w:p w:rsidR="00BF7A96" w:rsidRPr="0057689E" w:rsidRDefault="00BF7A96" w:rsidP="00B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кишечных инфекциях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-обеззараживание посуды, 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-игрушек, 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-поверхностей обеденных столов, 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-туалетов.</w:t>
            </w:r>
          </w:p>
        </w:tc>
      </w:tr>
      <w:tr w:rsidR="003E4000" w:rsidRPr="00FE1874" w:rsidTr="00517169">
        <w:trPr>
          <w:trHeight w:val="589"/>
        </w:trPr>
        <w:tc>
          <w:tcPr>
            <w:tcW w:w="396" w:type="dxa"/>
          </w:tcPr>
          <w:p w:rsidR="003E4000" w:rsidRPr="00FE1874" w:rsidRDefault="000873D2" w:rsidP="00227A9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1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169" w:rsidRPr="00FE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3E4000" w:rsidRPr="0057689E" w:rsidRDefault="00FE1874" w:rsidP="00BF7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окончании уборки инвентарь промыв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ют, ополаскивают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и просушивают. Хранят уборочный инвентарь в отведенном для этих целей месте.</w:t>
            </w:r>
          </w:p>
        </w:tc>
        <w:tc>
          <w:tcPr>
            <w:tcW w:w="9637" w:type="dxa"/>
            <w:gridSpan w:val="2"/>
          </w:tcPr>
          <w:p w:rsidR="003E4000" w:rsidRPr="0057689E" w:rsidRDefault="003E4000" w:rsidP="00BF7A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уборки в конце смены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весь уборочный инвентарь должен промываться с использованием моющих и дезинфицирующих средств, 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просушиваться</w:t>
            </w:r>
            <w:r w:rsidR="001035DB" w:rsidRPr="00576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5DB" w:rsidRPr="0057689E">
              <w:rPr>
                <w:rFonts w:ascii="Times New Roman" w:hAnsi="Times New Roman" w:cs="Times New Roman"/>
                <w:sz w:val="24"/>
                <w:szCs w:val="24"/>
              </w:rPr>
              <w:t>Хранят уб</w:t>
            </w:r>
            <w:r w:rsidR="001035DB" w:rsidRPr="00576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35DB" w:rsidRPr="0057689E">
              <w:rPr>
                <w:rFonts w:ascii="Times New Roman" w:hAnsi="Times New Roman" w:cs="Times New Roman"/>
                <w:sz w:val="24"/>
                <w:szCs w:val="24"/>
              </w:rPr>
              <w:t>рочный инвентарь в отведенном для этих целей месте.</w:t>
            </w:r>
          </w:p>
        </w:tc>
      </w:tr>
    </w:tbl>
    <w:p w:rsidR="00904DD0" w:rsidRDefault="00904DD0" w:rsidP="001035D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E1874" w:rsidRPr="00774E08" w:rsidRDefault="00FE1874" w:rsidP="001035D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774E08">
        <w:rPr>
          <w:rFonts w:ascii="Times New Roman" w:hAnsi="Times New Roman" w:cs="Times New Roman"/>
          <w:sz w:val="24"/>
          <w:szCs w:val="24"/>
        </w:rPr>
        <w:t>1.</w:t>
      </w:r>
      <w:r w:rsidRPr="00774E08">
        <w:rPr>
          <w:rFonts w:ascii="Times New Roman" w:hAnsi="Times New Roman" w:cs="Times New Roman"/>
          <w:b/>
          <w:sz w:val="24"/>
          <w:szCs w:val="24"/>
        </w:rPr>
        <w:t>Уборку учебных и вспомогательных помещений</w:t>
      </w:r>
      <w:r w:rsidRPr="00774E08">
        <w:rPr>
          <w:rFonts w:ascii="Times New Roman" w:hAnsi="Times New Roman" w:cs="Times New Roman"/>
          <w:sz w:val="24"/>
          <w:szCs w:val="24"/>
        </w:rPr>
        <w:t xml:space="preserve"> проводят </w:t>
      </w:r>
      <w:r w:rsidRPr="00774E08">
        <w:rPr>
          <w:rFonts w:ascii="Times New Roman" w:hAnsi="Times New Roman" w:cs="Times New Roman"/>
          <w:b/>
          <w:sz w:val="24"/>
          <w:szCs w:val="24"/>
        </w:rPr>
        <w:t>после окончания уроков</w:t>
      </w:r>
      <w:r w:rsidRPr="00774E08">
        <w:rPr>
          <w:rFonts w:ascii="Times New Roman" w:hAnsi="Times New Roman" w:cs="Times New Roman"/>
          <w:sz w:val="24"/>
          <w:szCs w:val="24"/>
        </w:rPr>
        <w:t xml:space="preserve"> (по окончании каждой смены), в отсутствие обуча</w:t>
      </w:r>
      <w:r w:rsidRPr="00774E08">
        <w:rPr>
          <w:rFonts w:ascii="Times New Roman" w:hAnsi="Times New Roman" w:cs="Times New Roman"/>
          <w:sz w:val="24"/>
          <w:szCs w:val="24"/>
        </w:rPr>
        <w:t>ю</w:t>
      </w:r>
      <w:r w:rsidRPr="00774E08">
        <w:rPr>
          <w:rFonts w:ascii="Times New Roman" w:hAnsi="Times New Roman" w:cs="Times New Roman"/>
          <w:sz w:val="24"/>
          <w:szCs w:val="24"/>
        </w:rPr>
        <w:t>щихся, при открытых окнах или фрамугах: моют полы, протирают места скопления пыли (подоконники, радиаторы и др.)</w:t>
      </w:r>
    </w:p>
    <w:p w:rsidR="00FE1874" w:rsidRPr="00774E08" w:rsidRDefault="00FE1874" w:rsidP="001035D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74E08">
        <w:rPr>
          <w:rFonts w:ascii="Times New Roman" w:hAnsi="Times New Roman" w:cs="Times New Roman"/>
          <w:sz w:val="24"/>
          <w:szCs w:val="24"/>
        </w:rPr>
        <w:t xml:space="preserve">2.Для проведения </w:t>
      </w:r>
      <w:r w:rsidRPr="00774E08">
        <w:rPr>
          <w:rFonts w:ascii="Times New Roman" w:hAnsi="Times New Roman" w:cs="Times New Roman"/>
          <w:b/>
          <w:sz w:val="24"/>
          <w:szCs w:val="24"/>
        </w:rPr>
        <w:t>уборки и дезинфекции</w:t>
      </w:r>
      <w:r w:rsidRPr="00774E08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 используют </w:t>
      </w:r>
      <w:r w:rsidRPr="00774E08">
        <w:rPr>
          <w:rFonts w:ascii="Times New Roman" w:hAnsi="Times New Roman" w:cs="Times New Roman"/>
          <w:b/>
          <w:sz w:val="24"/>
          <w:szCs w:val="24"/>
        </w:rPr>
        <w:t>моющие и дезинфицирующие средства</w:t>
      </w:r>
      <w:r w:rsidRPr="00774E08">
        <w:rPr>
          <w:rFonts w:ascii="Times New Roman" w:hAnsi="Times New Roman" w:cs="Times New Roman"/>
          <w:sz w:val="24"/>
          <w:szCs w:val="24"/>
        </w:rPr>
        <w:t>, разреше</w:t>
      </w:r>
      <w:r w:rsidRPr="00774E08">
        <w:rPr>
          <w:rFonts w:ascii="Times New Roman" w:hAnsi="Times New Roman" w:cs="Times New Roman"/>
          <w:sz w:val="24"/>
          <w:szCs w:val="24"/>
        </w:rPr>
        <w:t>н</w:t>
      </w:r>
      <w:r w:rsidRPr="00774E08">
        <w:rPr>
          <w:rFonts w:ascii="Times New Roman" w:hAnsi="Times New Roman" w:cs="Times New Roman"/>
          <w:sz w:val="24"/>
          <w:szCs w:val="24"/>
        </w:rPr>
        <w:t xml:space="preserve">ные к применению в </w:t>
      </w:r>
      <w:r w:rsidRPr="00774E08">
        <w:rPr>
          <w:rFonts w:ascii="Times New Roman" w:hAnsi="Times New Roman" w:cs="Times New Roman"/>
          <w:b/>
          <w:sz w:val="24"/>
          <w:szCs w:val="24"/>
        </w:rPr>
        <w:t>детских учреждениях</w:t>
      </w:r>
      <w:r w:rsidRPr="00774E08">
        <w:rPr>
          <w:rFonts w:ascii="Times New Roman" w:hAnsi="Times New Roman" w:cs="Times New Roman"/>
          <w:sz w:val="24"/>
          <w:szCs w:val="24"/>
        </w:rPr>
        <w:t>, соблюдая инструкции по их применению.</w:t>
      </w:r>
    </w:p>
    <w:p w:rsidR="00FE1874" w:rsidRPr="00774E08" w:rsidRDefault="00FE1874" w:rsidP="001035D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76D3">
        <w:rPr>
          <w:rFonts w:ascii="Times New Roman" w:hAnsi="Times New Roman" w:cs="Times New Roman"/>
          <w:sz w:val="24"/>
          <w:szCs w:val="24"/>
        </w:rPr>
        <w:t>3</w:t>
      </w:r>
      <w:r w:rsidRPr="00774E08">
        <w:rPr>
          <w:rFonts w:ascii="Times New Roman" w:hAnsi="Times New Roman" w:cs="Times New Roman"/>
          <w:b/>
          <w:sz w:val="24"/>
          <w:szCs w:val="24"/>
        </w:rPr>
        <w:t xml:space="preserve">-Дезинфицирующие растворы для мытья полов </w:t>
      </w:r>
      <w:r w:rsidRPr="00774E08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Pr="00774E08">
        <w:rPr>
          <w:rFonts w:ascii="Times New Roman" w:hAnsi="Times New Roman" w:cs="Times New Roman"/>
          <w:b/>
          <w:sz w:val="24"/>
          <w:szCs w:val="24"/>
        </w:rPr>
        <w:t>перед непосредственным</w:t>
      </w:r>
      <w:r w:rsidRPr="00774E08">
        <w:rPr>
          <w:rFonts w:ascii="Times New Roman" w:hAnsi="Times New Roman" w:cs="Times New Roman"/>
          <w:sz w:val="24"/>
          <w:szCs w:val="24"/>
        </w:rPr>
        <w:t xml:space="preserve"> применением </w:t>
      </w:r>
      <w:r w:rsidRPr="00774E08">
        <w:rPr>
          <w:rFonts w:ascii="Times New Roman" w:hAnsi="Times New Roman" w:cs="Times New Roman"/>
          <w:b/>
          <w:sz w:val="24"/>
          <w:szCs w:val="24"/>
        </w:rPr>
        <w:t>в туалетных комнатах</w:t>
      </w:r>
      <w:r w:rsidRPr="00774E08">
        <w:rPr>
          <w:rFonts w:ascii="Times New Roman" w:hAnsi="Times New Roman" w:cs="Times New Roman"/>
          <w:sz w:val="24"/>
          <w:szCs w:val="24"/>
        </w:rPr>
        <w:t xml:space="preserve"> в отсутствие об</w:t>
      </w:r>
      <w:r w:rsidRPr="00774E08">
        <w:rPr>
          <w:rFonts w:ascii="Times New Roman" w:hAnsi="Times New Roman" w:cs="Times New Roman"/>
          <w:sz w:val="24"/>
          <w:szCs w:val="24"/>
        </w:rPr>
        <w:t>у</w:t>
      </w:r>
      <w:r w:rsidRPr="00774E08">
        <w:rPr>
          <w:rFonts w:ascii="Times New Roman" w:hAnsi="Times New Roman" w:cs="Times New Roman"/>
          <w:sz w:val="24"/>
          <w:szCs w:val="24"/>
        </w:rPr>
        <w:t xml:space="preserve">чающихся. Дезинфицирующие и моющие средства </w:t>
      </w:r>
      <w:r w:rsidRPr="00774E08">
        <w:rPr>
          <w:rFonts w:ascii="Times New Roman" w:hAnsi="Times New Roman" w:cs="Times New Roman"/>
          <w:b/>
          <w:sz w:val="24"/>
          <w:szCs w:val="24"/>
        </w:rPr>
        <w:t>хранят в упаковке производителя</w:t>
      </w:r>
      <w:r w:rsidRPr="00774E08">
        <w:rPr>
          <w:rFonts w:ascii="Times New Roman" w:hAnsi="Times New Roman" w:cs="Times New Roman"/>
          <w:sz w:val="24"/>
          <w:szCs w:val="24"/>
        </w:rPr>
        <w:t xml:space="preserve">, в местах, </w:t>
      </w:r>
      <w:r w:rsidRPr="00774E08">
        <w:rPr>
          <w:rFonts w:ascii="Times New Roman" w:hAnsi="Times New Roman" w:cs="Times New Roman"/>
          <w:b/>
          <w:sz w:val="24"/>
          <w:szCs w:val="24"/>
        </w:rPr>
        <w:t>недоступных для обучающихся</w:t>
      </w:r>
      <w:r w:rsidRPr="00774E08">
        <w:rPr>
          <w:rFonts w:ascii="Times New Roman" w:hAnsi="Times New Roman" w:cs="Times New Roman"/>
          <w:sz w:val="24"/>
          <w:szCs w:val="24"/>
        </w:rPr>
        <w:t>.</w:t>
      </w:r>
    </w:p>
    <w:p w:rsidR="00FE1874" w:rsidRPr="00774E08" w:rsidRDefault="00E576D3" w:rsidP="001035D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1874" w:rsidRPr="00774E08">
        <w:rPr>
          <w:rFonts w:ascii="Times New Roman" w:hAnsi="Times New Roman" w:cs="Times New Roman"/>
          <w:b/>
          <w:sz w:val="24"/>
          <w:szCs w:val="24"/>
        </w:rPr>
        <w:t>-Генеральная уборка техническим персоналом</w:t>
      </w:r>
      <w:r w:rsidR="00FE1874" w:rsidRPr="00774E08">
        <w:rPr>
          <w:rFonts w:ascii="Times New Roman" w:hAnsi="Times New Roman" w:cs="Times New Roman"/>
          <w:sz w:val="24"/>
          <w:szCs w:val="24"/>
        </w:rPr>
        <w:t xml:space="preserve"> проводится с применением разрешенных моющих и дезинфицирующих средств.</w:t>
      </w:r>
    </w:p>
    <w:p w:rsidR="00FE1874" w:rsidRPr="00774E08" w:rsidRDefault="00FE1874" w:rsidP="001035D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74E08">
        <w:rPr>
          <w:rFonts w:ascii="Times New Roman" w:hAnsi="Times New Roman" w:cs="Times New Roman"/>
          <w:sz w:val="24"/>
          <w:szCs w:val="24"/>
        </w:rPr>
        <w:t>-Вытяжные вентиляционные решетки ежемесячно очищают от пыли.</w:t>
      </w:r>
    </w:p>
    <w:p w:rsidR="00517169" w:rsidRPr="00774E08" w:rsidRDefault="00E576D3" w:rsidP="001035D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1874" w:rsidRPr="00774E08">
        <w:rPr>
          <w:rFonts w:ascii="Times New Roman" w:hAnsi="Times New Roman" w:cs="Times New Roman"/>
          <w:sz w:val="24"/>
          <w:szCs w:val="24"/>
        </w:rPr>
        <w:t>. В медицинском кабинете, помимо обеззараживания помещения и предметов обстановки, необходимо дезинфицировать медицинские инстр</w:t>
      </w:r>
      <w:r w:rsidR="00FE1874" w:rsidRPr="00774E08">
        <w:rPr>
          <w:rFonts w:ascii="Times New Roman" w:hAnsi="Times New Roman" w:cs="Times New Roman"/>
          <w:sz w:val="24"/>
          <w:szCs w:val="24"/>
        </w:rPr>
        <w:t>у</w:t>
      </w:r>
      <w:r w:rsidR="00FE1874" w:rsidRPr="00774E08">
        <w:rPr>
          <w:rFonts w:ascii="Times New Roman" w:hAnsi="Times New Roman" w:cs="Times New Roman"/>
          <w:sz w:val="24"/>
          <w:szCs w:val="24"/>
        </w:rPr>
        <w:t>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517169" w:rsidRPr="00904DD0" w:rsidRDefault="00E576D3" w:rsidP="001035DB">
      <w:pPr>
        <w:widowControl w:val="0"/>
        <w:autoSpaceDE w:val="0"/>
        <w:autoSpaceDN w:val="0"/>
        <w:adjustRightInd w:val="0"/>
        <w:spacing w:after="0" w:line="240" w:lineRule="auto"/>
        <w:ind w:right="-45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="00FE1874" w:rsidRPr="00774E08">
        <w:rPr>
          <w:rFonts w:ascii="Times New Roman" w:hAnsi="Times New Roman" w:cs="Times New Roman"/>
          <w:sz w:val="24"/>
          <w:szCs w:val="24"/>
        </w:rPr>
        <w:t xml:space="preserve"> При образовании медицинских отходов, которые по степени эпидемиологической опасности относятся к потенциально опасным отходам, их обе</w:t>
      </w:r>
      <w:r w:rsidR="00FE1874" w:rsidRPr="00774E08">
        <w:rPr>
          <w:rFonts w:ascii="Times New Roman" w:hAnsi="Times New Roman" w:cs="Times New Roman"/>
          <w:sz w:val="24"/>
          <w:szCs w:val="24"/>
        </w:rPr>
        <w:t>з</w:t>
      </w:r>
      <w:r w:rsidR="00FE1874" w:rsidRPr="00774E08">
        <w:rPr>
          <w:rFonts w:ascii="Times New Roman" w:hAnsi="Times New Roman" w:cs="Times New Roman"/>
          <w:sz w:val="24"/>
          <w:szCs w:val="24"/>
        </w:rPr>
        <w:t xml:space="preserve">вреживают и удаляют в соответствии </w:t>
      </w:r>
      <w:r w:rsidR="00FE1874" w:rsidRPr="00904DD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FE1874" w:rsidRPr="00904D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517169" w:rsidRPr="00904DD0">
        <w:rPr>
          <w:rFonts w:ascii="Times New Roman" w:hAnsi="Times New Roman" w:cs="Times New Roman"/>
          <w:sz w:val="24"/>
          <w:szCs w:val="24"/>
        </w:rPr>
        <w:t>.</w:t>
      </w:r>
      <w:r w:rsidR="00FE1874" w:rsidRPr="0090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04" w:rsidRDefault="00E576D3" w:rsidP="00E576D3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7</w:t>
      </w:r>
      <w:r w:rsidR="00517169" w:rsidRPr="00774E08">
        <w:rPr>
          <w:rFonts w:ascii="Times New Roman" w:hAnsi="Times New Roman" w:cs="Times New Roman"/>
          <w:b/>
          <w:sz w:val="24"/>
          <w:szCs w:val="24"/>
        </w:rPr>
        <w:t>.</w:t>
      </w:r>
      <w:r w:rsidR="00FE1874" w:rsidRPr="00774E08">
        <w:rPr>
          <w:rFonts w:ascii="Times New Roman" w:hAnsi="Times New Roman" w:cs="Times New Roman"/>
          <w:b/>
          <w:sz w:val="24"/>
          <w:szCs w:val="24"/>
        </w:rPr>
        <w:t xml:space="preserve">С целью предупреждения распространения инфекции при неблагополучной эпидемиологической ситуации в общеобразовательном учреждении проводят </w:t>
      </w:r>
      <w:r w:rsidR="00FE1874" w:rsidRPr="00067A39">
        <w:rPr>
          <w:rFonts w:ascii="Times New Roman" w:hAnsi="Times New Roman" w:cs="Times New Roman"/>
          <w:b/>
          <w:sz w:val="28"/>
          <w:szCs w:val="28"/>
        </w:rPr>
        <w:t>дополнительные противоэпидемические мероприятия</w:t>
      </w:r>
      <w:r w:rsidR="00FE1874" w:rsidRPr="00774E08">
        <w:rPr>
          <w:rFonts w:ascii="Times New Roman" w:hAnsi="Times New Roman" w:cs="Times New Roman"/>
          <w:b/>
          <w:sz w:val="24"/>
          <w:szCs w:val="24"/>
        </w:rPr>
        <w:t>, по предписаниям органов, уполномоченных осущ</w:t>
      </w:r>
      <w:r w:rsidR="00FE1874" w:rsidRPr="00774E08">
        <w:rPr>
          <w:rFonts w:ascii="Times New Roman" w:hAnsi="Times New Roman" w:cs="Times New Roman"/>
          <w:b/>
          <w:sz w:val="24"/>
          <w:szCs w:val="24"/>
        </w:rPr>
        <w:t>е</w:t>
      </w:r>
      <w:r w:rsidR="00FE1874" w:rsidRPr="00774E08">
        <w:rPr>
          <w:rFonts w:ascii="Times New Roman" w:hAnsi="Times New Roman" w:cs="Times New Roman"/>
          <w:b/>
          <w:sz w:val="24"/>
          <w:szCs w:val="24"/>
        </w:rPr>
        <w:t>ствлять государственный санитарно-эпидемиологический надзор.</w:t>
      </w:r>
    </w:p>
    <w:p w:rsidR="00E576D3" w:rsidRDefault="00E576D3" w:rsidP="00E576D3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b/>
          <w:bCs/>
        </w:rPr>
      </w:pPr>
    </w:p>
    <w:p w:rsidR="00BD0A04" w:rsidRDefault="00BD0A04" w:rsidP="00E576D3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РПН ПОСТАНОВЛЕНИЕ от 29 декабря 2010 г. N 189 ОБ УТВЕРЖДЕНИИ САНПИН 2.4.2.2821-10"САНИТАРНО-ЭПИДЕМИОЛОГИЧЕСКИЕ ТРЕБОВАНИЯ К УСЛОВИЯМ И ОРГАНИЗАЦИИ ОБУЧЕНИЯ В ОБЩЕОБРАЗОВАТЕЛЬНЫХ УЧРЕЖДЕНИЯХ"</w:t>
      </w:r>
    </w:p>
    <w:p w:rsidR="001035DB" w:rsidRPr="00E97935" w:rsidRDefault="00904DD0" w:rsidP="00103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73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1035DB" w:rsidRPr="00E9793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Порядок проведения уборки (дезинфекции) помещений пищеблока, туалетных комнат </w:t>
      </w:r>
    </w:p>
    <w:p w:rsidR="001035DB" w:rsidRPr="00E97935" w:rsidRDefault="001035DB" w:rsidP="001035DB">
      <w:pPr>
        <w:spacing w:after="0" w:line="240" w:lineRule="auto"/>
        <w:jc w:val="center"/>
        <w:rPr>
          <w:sz w:val="32"/>
          <w:szCs w:val="32"/>
          <w:u w:val="single"/>
        </w:rPr>
      </w:pPr>
      <w:r w:rsidRPr="00E97935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образовательной организации</w:t>
      </w:r>
    </w:p>
    <w:p w:rsidR="00BF7A96" w:rsidRDefault="00BF7A96" w:rsidP="00DF18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Style w:val="a6"/>
        <w:tblW w:w="0" w:type="auto"/>
        <w:tblLook w:val="04A0"/>
      </w:tblPr>
      <w:tblGrid>
        <w:gridCol w:w="9322"/>
        <w:gridCol w:w="5670"/>
      </w:tblGrid>
      <w:tr w:rsidR="00BF7A96" w:rsidRPr="001A17A6" w:rsidTr="00774E08">
        <w:tc>
          <w:tcPr>
            <w:tcW w:w="9322" w:type="dxa"/>
          </w:tcPr>
          <w:p w:rsidR="00BF7A96" w:rsidRPr="001A17A6" w:rsidRDefault="001035DB" w:rsidP="00C87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A6">
              <w:rPr>
                <w:rFonts w:ascii="Times New Roman" w:hAnsi="Times New Roman" w:cs="Times New Roman"/>
                <w:b/>
                <w:sz w:val="28"/>
                <w:szCs w:val="28"/>
              </w:rPr>
              <w:t>Пищеблок</w:t>
            </w:r>
          </w:p>
        </w:tc>
        <w:tc>
          <w:tcPr>
            <w:tcW w:w="5670" w:type="dxa"/>
          </w:tcPr>
          <w:p w:rsidR="0057689E" w:rsidRDefault="001035DB" w:rsidP="00103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A6">
              <w:rPr>
                <w:rFonts w:ascii="Times New Roman" w:hAnsi="Times New Roman" w:cs="Times New Roman"/>
                <w:b/>
                <w:sz w:val="28"/>
                <w:szCs w:val="28"/>
              </w:rPr>
              <w:t>Туалет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 комнаты</w:t>
            </w:r>
          </w:p>
          <w:p w:rsidR="00BF7A96" w:rsidRPr="001A17A6" w:rsidRDefault="001035DB" w:rsidP="00103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F7A96" w:rsidRPr="001A17A6">
              <w:rPr>
                <w:rFonts w:ascii="Times New Roman" w:hAnsi="Times New Roman" w:cs="Times New Roman"/>
                <w:b/>
              </w:rPr>
              <w:t>независимо от эпидемиологической ситуации.)</w:t>
            </w:r>
          </w:p>
        </w:tc>
      </w:tr>
      <w:tr w:rsidR="00BF7A96" w:rsidRPr="00555BA2" w:rsidTr="00774E08">
        <w:trPr>
          <w:trHeight w:val="533"/>
        </w:trPr>
        <w:tc>
          <w:tcPr>
            <w:tcW w:w="9322" w:type="dxa"/>
          </w:tcPr>
          <w:p w:rsidR="00BF7A96" w:rsidRPr="00774E08" w:rsidRDefault="00BF7A96" w:rsidP="00C87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1.Ежедневная уборка столовых 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– с  использованием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дезинфицирующих средств</w:t>
            </w:r>
          </w:p>
          <w:p w:rsidR="00BF7A96" w:rsidRPr="00774E08" w:rsidRDefault="00BF7A96" w:rsidP="00C87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7A96" w:rsidRPr="00774E08" w:rsidRDefault="00BF7A96" w:rsidP="00C87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Ежедневная уборка туалетов 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- с использованием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дезинфицирующих средств</w:t>
            </w:r>
          </w:p>
        </w:tc>
      </w:tr>
      <w:tr w:rsidR="00774E08" w:rsidRPr="00555BA2" w:rsidTr="00774E08">
        <w:trPr>
          <w:trHeight w:val="487"/>
        </w:trPr>
        <w:tc>
          <w:tcPr>
            <w:tcW w:w="9322" w:type="dxa"/>
          </w:tcPr>
          <w:p w:rsidR="00774E08" w:rsidRPr="00774E08" w:rsidRDefault="00774E08" w:rsidP="0040033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2.Соблюдение требований мытья  кухонной и столовой посуды</w:t>
            </w:r>
            <w:r w:rsidR="00BD0A04">
              <w:rPr>
                <w:rFonts w:ascii="Times New Roman" w:hAnsi="Times New Roman" w:cs="Times New Roman"/>
                <w:b/>
                <w:sz w:val="24"/>
                <w:szCs w:val="24"/>
              </w:rPr>
              <w:t>, инвентаря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vMerge w:val="restart"/>
          </w:tcPr>
          <w:p w:rsidR="00774E08" w:rsidRPr="00774E08" w:rsidRDefault="00774E08" w:rsidP="00774E08">
            <w:pPr>
              <w:widowControl w:val="0"/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Уборочный инвентарь для уборки санитарных узлов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(ведра, тазы, швабры, ветошь) должен иметь сигнальную маркировку (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 цвета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), испол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зоваться по назначению и храниться отдельно от другого уборочного инвентаря.</w:t>
            </w:r>
          </w:p>
          <w:p w:rsidR="00774E08" w:rsidRPr="00774E08" w:rsidRDefault="00774E08" w:rsidP="00774E08">
            <w:pPr>
              <w:widowControl w:val="0"/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08" w:rsidRPr="00555BA2" w:rsidTr="00774E08">
        <w:trPr>
          <w:trHeight w:val="578"/>
        </w:trPr>
        <w:tc>
          <w:tcPr>
            <w:tcW w:w="9322" w:type="dxa"/>
          </w:tcPr>
          <w:p w:rsidR="00774E08" w:rsidRPr="00774E08" w:rsidRDefault="00774E08" w:rsidP="0040033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3. Дезинфекция посуды и инвентаря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- по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эпидемиологическим показаниям (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жиму возбудителя)</w:t>
            </w:r>
          </w:p>
        </w:tc>
        <w:tc>
          <w:tcPr>
            <w:tcW w:w="5670" w:type="dxa"/>
            <w:vMerge/>
          </w:tcPr>
          <w:p w:rsidR="00774E08" w:rsidRPr="00774E08" w:rsidRDefault="00774E08" w:rsidP="00C87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08" w:rsidRPr="00555BA2" w:rsidTr="00774E08">
        <w:trPr>
          <w:trHeight w:val="577"/>
        </w:trPr>
        <w:tc>
          <w:tcPr>
            <w:tcW w:w="9322" w:type="dxa"/>
          </w:tcPr>
          <w:p w:rsidR="00774E08" w:rsidRPr="00774E08" w:rsidRDefault="00774E08" w:rsidP="0040033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4.Для уборки 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>каждой группы помещений (сырьевых цехов, горячего и холодного ц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>хов, неохлаждаемых складских помещений, холодильных камер, вспомогательных п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>мещений, санитарных узлов) -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отдельный промаркированный уборочный инвентарь</w:t>
            </w:r>
          </w:p>
        </w:tc>
        <w:tc>
          <w:tcPr>
            <w:tcW w:w="5670" w:type="dxa"/>
            <w:vMerge/>
          </w:tcPr>
          <w:p w:rsidR="00774E08" w:rsidRPr="00774E08" w:rsidRDefault="00774E08" w:rsidP="00C87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08" w:rsidRPr="00555BA2" w:rsidTr="00774E08">
        <w:trPr>
          <w:trHeight w:val="1103"/>
        </w:trPr>
        <w:tc>
          <w:tcPr>
            <w:tcW w:w="9322" w:type="dxa"/>
          </w:tcPr>
          <w:p w:rsidR="00774E08" w:rsidRPr="00774E08" w:rsidRDefault="00774E08" w:rsidP="00774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5.Уборка обеденного зала - после каждого приема пищи. </w:t>
            </w:r>
          </w:p>
          <w:p w:rsidR="00774E08" w:rsidRPr="00774E08" w:rsidRDefault="00774E08" w:rsidP="002B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Обеденные столы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моют горячей водой с добавлением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моющих средств,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 выделенную ветошь и промаркированную тару для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чистой и использ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ванной ветоши. 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Ветошь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B11A5">
              <w:rPr>
                <w:rFonts w:ascii="Times New Roman" w:hAnsi="Times New Roman" w:cs="Times New Roman"/>
                <w:sz w:val="24"/>
                <w:szCs w:val="24"/>
              </w:rPr>
              <w:t>мытья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столов по окончании уборки замачивают в рабочем растворе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дезинфицирующих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C8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203" w:rsidRPr="008D7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vMerge w:val="restart"/>
          </w:tcPr>
          <w:p w:rsidR="00774E08" w:rsidRPr="00774E08" w:rsidRDefault="00774E08" w:rsidP="00774E0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 техническое оборудование – еж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обеззараживание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774E08" w:rsidRPr="00774E08" w:rsidRDefault="00774E08" w:rsidP="002C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Ручки сливных бачков и ручки дверей протирают, а раковины, унитазы, сидения на унитазы чистят е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шами или щетками, чистящими и д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езинфициру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щими средствами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, разрешенными в установленном порядке.</w:t>
            </w:r>
          </w:p>
        </w:tc>
      </w:tr>
      <w:tr w:rsidR="00774E08" w:rsidRPr="00555BA2" w:rsidTr="00774E08">
        <w:trPr>
          <w:trHeight w:val="649"/>
        </w:trPr>
        <w:tc>
          <w:tcPr>
            <w:tcW w:w="9322" w:type="dxa"/>
          </w:tcPr>
          <w:p w:rsidR="00774E08" w:rsidRPr="00774E08" w:rsidRDefault="00774E08" w:rsidP="00C87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5.Производственные столы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конце работы 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моют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моющих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и д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зинфицирующих средств</w:t>
            </w:r>
          </w:p>
        </w:tc>
        <w:tc>
          <w:tcPr>
            <w:tcW w:w="5670" w:type="dxa"/>
            <w:vMerge/>
          </w:tcPr>
          <w:p w:rsidR="00774E08" w:rsidRPr="00774E08" w:rsidRDefault="00774E08" w:rsidP="00774E0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08" w:rsidRPr="00555BA2" w:rsidTr="00774E08">
        <w:trPr>
          <w:trHeight w:val="503"/>
        </w:trPr>
        <w:tc>
          <w:tcPr>
            <w:tcW w:w="9322" w:type="dxa"/>
          </w:tcPr>
          <w:p w:rsidR="00774E08" w:rsidRPr="00774E08" w:rsidRDefault="00774E08" w:rsidP="00774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6.С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анитарную обработку технологического оборудования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- ежедневно по окончании работы.</w:t>
            </w:r>
          </w:p>
        </w:tc>
        <w:tc>
          <w:tcPr>
            <w:tcW w:w="5670" w:type="dxa"/>
          </w:tcPr>
          <w:p w:rsidR="00774E08" w:rsidRPr="00774E08" w:rsidRDefault="00774E08" w:rsidP="00FE1874">
            <w:pPr>
              <w:widowControl w:val="0"/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В туалетных помещениях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мыло, туалетная бумага и полотенца должны быть в наличии постоянно</w:t>
            </w:r>
          </w:p>
        </w:tc>
      </w:tr>
      <w:tr w:rsidR="00774E08" w:rsidRPr="001035DB" w:rsidTr="00774E08">
        <w:trPr>
          <w:trHeight w:val="543"/>
        </w:trPr>
        <w:tc>
          <w:tcPr>
            <w:tcW w:w="14992" w:type="dxa"/>
            <w:gridSpan w:val="2"/>
          </w:tcPr>
          <w:p w:rsidR="00774E08" w:rsidRPr="00774E08" w:rsidRDefault="00774E08" w:rsidP="00C8720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7.Ветошь в конце работы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замачивают в воде при температуре не ниже 45 °C, с добавлением моющих средств,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дезинфицируют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или кипятят, ополаскивают, просушивают и хранят в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таре для чистой ветоши.</w:t>
            </w:r>
          </w:p>
        </w:tc>
      </w:tr>
      <w:tr w:rsidR="00774E08" w:rsidRPr="001035DB" w:rsidTr="00774E08">
        <w:trPr>
          <w:trHeight w:val="543"/>
        </w:trPr>
        <w:tc>
          <w:tcPr>
            <w:tcW w:w="14992" w:type="dxa"/>
            <w:gridSpan w:val="2"/>
          </w:tcPr>
          <w:p w:rsidR="00774E08" w:rsidRPr="00774E08" w:rsidRDefault="00774E08" w:rsidP="002C0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.Генеральная уборка техническим персоналом (без привлечения труда обучающихся) проводится с применением разрешенных мо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щих и дезинфицирующих средств.</w:t>
            </w:r>
          </w:p>
        </w:tc>
      </w:tr>
    </w:tbl>
    <w:p w:rsidR="00400334" w:rsidRPr="00774E08" w:rsidRDefault="00400334" w:rsidP="0040033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774E08">
        <w:rPr>
          <w:rFonts w:ascii="Times New Roman" w:hAnsi="Times New Roman" w:cs="Times New Roman"/>
          <w:b/>
          <w:sz w:val="24"/>
          <w:szCs w:val="24"/>
        </w:rPr>
        <w:t xml:space="preserve">-Дезинфицирующие растворы для мытья полов </w:t>
      </w:r>
      <w:r w:rsidRPr="00774E08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Pr="00774E08">
        <w:rPr>
          <w:rFonts w:ascii="Times New Roman" w:hAnsi="Times New Roman" w:cs="Times New Roman"/>
          <w:b/>
          <w:sz w:val="24"/>
          <w:szCs w:val="24"/>
        </w:rPr>
        <w:t>перед непосредственным</w:t>
      </w:r>
      <w:r w:rsidRPr="00774E08">
        <w:rPr>
          <w:rFonts w:ascii="Times New Roman" w:hAnsi="Times New Roman" w:cs="Times New Roman"/>
          <w:sz w:val="24"/>
          <w:szCs w:val="24"/>
        </w:rPr>
        <w:t xml:space="preserve"> применением в туалетных комнатах в отсутствие об</w:t>
      </w:r>
      <w:r w:rsidRPr="00774E08">
        <w:rPr>
          <w:rFonts w:ascii="Times New Roman" w:hAnsi="Times New Roman" w:cs="Times New Roman"/>
          <w:sz w:val="24"/>
          <w:szCs w:val="24"/>
        </w:rPr>
        <w:t>у</w:t>
      </w:r>
      <w:r w:rsidRPr="00774E08">
        <w:rPr>
          <w:rFonts w:ascii="Times New Roman" w:hAnsi="Times New Roman" w:cs="Times New Roman"/>
          <w:sz w:val="24"/>
          <w:szCs w:val="24"/>
        </w:rPr>
        <w:t>чающихся.-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400334" w:rsidRDefault="00400334" w:rsidP="0040033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774E08">
        <w:rPr>
          <w:rFonts w:ascii="Times New Roman" w:hAnsi="Times New Roman" w:cs="Times New Roman"/>
          <w:b/>
          <w:sz w:val="24"/>
          <w:szCs w:val="24"/>
        </w:rPr>
        <w:t xml:space="preserve">С целью предупреждения распространения инфекции при неблагополучной эпидемиологической ситуации в общеобразовательном учреждении проводят </w:t>
      </w:r>
      <w:r w:rsidRPr="007779ED">
        <w:rPr>
          <w:rFonts w:ascii="Times New Roman" w:hAnsi="Times New Roman" w:cs="Times New Roman"/>
          <w:b/>
          <w:sz w:val="28"/>
          <w:szCs w:val="28"/>
        </w:rPr>
        <w:t>дополнительные противоэпидемические мероприятия</w:t>
      </w:r>
      <w:r w:rsidRPr="00774E08">
        <w:rPr>
          <w:rFonts w:ascii="Times New Roman" w:hAnsi="Times New Roman" w:cs="Times New Roman"/>
          <w:b/>
          <w:sz w:val="24"/>
          <w:szCs w:val="24"/>
        </w:rPr>
        <w:t>, по предписаниям органов, уполномоченных осущ</w:t>
      </w:r>
      <w:r w:rsidRPr="00774E08">
        <w:rPr>
          <w:rFonts w:ascii="Times New Roman" w:hAnsi="Times New Roman" w:cs="Times New Roman"/>
          <w:b/>
          <w:sz w:val="24"/>
          <w:szCs w:val="24"/>
        </w:rPr>
        <w:t>е</w:t>
      </w:r>
      <w:r w:rsidRPr="00774E08">
        <w:rPr>
          <w:rFonts w:ascii="Times New Roman" w:hAnsi="Times New Roman" w:cs="Times New Roman"/>
          <w:b/>
          <w:sz w:val="24"/>
          <w:szCs w:val="24"/>
        </w:rPr>
        <w:t>ствлять государственный санитарно-эпидемиологический надзор.</w:t>
      </w:r>
    </w:p>
    <w:p w:rsidR="00400334" w:rsidRDefault="007779ED" w:rsidP="00E576D3">
      <w:pPr>
        <w:pStyle w:val="ConsPlusTitle"/>
        <w:widowControl/>
        <w:spacing w:line="240" w:lineRule="exact"/>
        <w:rPr>
          <w:rFonts w:asciiTheme="minorHAnsi" w:hAnsiTheme="minorHAnsi" w:cs="Times New Roman"/>
        </w:rPr>
      </w:pPr>
      <w:r w:rsidRPr="002C02E6">
        <w:rPr>
          <w:rFonts w:asciiTheme="minorHAnsi" w:hAnsiTheme="minorHAnsi" w:cs="Times New Roman"/>
        </w:rPr>
        <w:t>ФЕДЕРАЛЬНАЯ СЛУЖБА РПН    ПОСТАНОВЛЕНИЕ ОТ 23 ИЮЛЯ 2008 Г. N 45 «ОБ УТВЕРЖДЕНИИ САНПИН 2.4.5.2409-08</w:t>
      </w:r>
      <w:r w:rsidRPr="002C02E6">
        <w:rPr>
          <w:rFonts w:asciiTheme="minorHAnsi" w:hAnsiTheme="minorHAnsi"/>
        </w:rPr>
        <w:t xml:space="preserve"> «</w:t>
      </w:r>
      <w:r w:rsidRPr="002C02E6">
        <w:rPr>
          <w:rFonts w:asciiTheme="minorHAnsi" w:hAnsiTheme="minorHAnsi" w:cs="Times New Roman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</w:t>
      </w:r>
      <w:r w:rsidRPr="002C02E6">
        <w:rPr>
          <w:rFonts w:asciiTheme="minorHAnsi" w:hAnsiTheme="minorHAnsi" w:cs="Times New Roman"/>
        </w:rPr>
        <w:t>С</w:t>
      </w:r>
      <w:r w:rsidRPr="002C02E6">
        <w:rPr>
          <w:rFonts w:asciiTheme="minorHAnsi" w:hAnsiTheme="minorHAnsi" w:cs="Times New Roman"/>
        </w:rPr>
        <w:t>СИОНАЛЬНОГО ОБРАЗОВАНИЯ»</w:t>
      </w:r>
    </w:p>
    <w:p w:rsidR="00D129AF" w:rsidRDefault="00D129AF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735" w:rsidRDefault="001D0735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1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дезинфекционной обработки при </w:t>
      </w:r>
      <w:r w:rsidR="001B4549" w:rsidRPr="00E11B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БАКТЕРИАЛЬНЫХ  инфекциях И  ПРИ ГЕНЕРАЛЬНОЙ УБОРКЕ</w:t>
      </w:r>
    </w:p>
    <w:p w:rsidR="0000668B" w:rsidRDefault="0000668B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626"/>
        <w:gridCol w:w="1784"/>
        <w:gridCol w:w="1843"/>
        <w:gridCol w:w="1128"/>
        <w:gridCol w:w="1276"/>
        <w:gridCol w:w="1417"/>
        <w:gridCol w:w="1276"/>
        <w:gridCol w:w="1423"/>
        <w:gridCol w:w="1132"/>
        <w:gridCol w:w="1561"/>
        <w:gridCol w:w="1276"/>
        <w:gridCol w:w="1134"/>
      </w:tblGrid>
      <w:tr w:rsidR="0000668B" w:rsidRPr="0000668B" w:rsidTr="001B4549">
        <w:trPr>
          <w:trHeight w:val="449"/>
        </w:trPr>
        <w:tc>
          <w:tcPr>
            <w:tcW w:w="15876" w:type="dxa"/>
            <w:gridSpan w:val="12"/>
          </w:tcPr>
          <w:p w:rsidR="0000668B" w:rsidRPr="0000668B" w:rsidRDefault="0000668B" w:rsidP="001579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68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 дезинфицирующего средства</w:t>
            </w:r>
          </w:p>
        </w:tc>
      </w:tr>
      <w:tr w:rsidR="0057689E" w:rsidRPr="002B11A5" w:rsidTr="001B4549">
        <w:trPr>
          <w:trHeight w:val="443"/>
        </w:trPr>
        <w:tc>
          <w:tcPr>
            <w:tcW w:w="626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84" w:type="dxa"/>
            <w:vMerge w:val="restart"/>
          </w:tcPr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 обе</w:t>
            </w: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зараживания </w:t>
            </w:r>
          </w:p>
        </w:tc>
        <w:tc>
          <w:tcPr>
            <w:tcW w:w="1843" w:type="dxa"/>
            <w:vMerge w:val="restart"/>
          </w:tcPr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Способ </w:t>
            </w: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обеззаражив</w:t>
            </w: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ния  </w:t>
            </w:r>
          </w:p>
        </w:tc>
        <w:tc>
          <w:tcPr>
            <w:tcW w:w="3821" w:type="dxa"/>
            <w:gridSpan w:val="3"/>
          </w:tcPr>
          <w:p w:rsidR="0057689E" w:rsidRDefault="0057689E" w:rsidP="001579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E11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«Ника-полицид»</w:t>
            </w:r>
          </w:p>
          <w:p w:rsidR="0057689E" w:rsidRPr="003F3F6B" w:rsidRDefault="0057689E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31" w:type="dxa"/>
            <w:gridSpan w:val="3"/>
          </w:tcPr>
          <w:p w:rsidR="0057689E" w:rsidRDefault="0057689E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«</w:t>
            </w:r>
            <w:r w:rsidRPr="002C02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Ника-хлор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»</w:t>
            </w:r>
          </w:p>
          <w:p w:rsidR="0057689E" w:rsidRPr="002C02E6" w:rsidRDefault="0057689E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971" w:type="dxa"/>
            <w:gridSpan w:val="3"/>
          </w:tcPr>
          <w:p w:rsidR="0057689E" w:rsidRPr="002B11A5" w:rsidRDefault="0057689E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E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«НИКА-ЭКСТРА М ПРОФИ</w:t>
            </w:r>
          </w:p>
          <w:p w:rsidR="0057689E" w:rsidRPr="002B11A5" w:rsidRDefault="0057689E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9E" w:rsidRPr="003F3F6B" w:rsidTr="001B4549">
        <w:trPr>
          <w:trHeight w:val="821"/>
        </w:trPr>
        <w:tc>
          <w:tcPr>
            <w:tcW w:w="626" w:type="dxa"/>
          </w:tcPr>
          <w:p w:rsidR="0057689E" w:rsidRPr="003F3F6B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трация раствора в %</w:t>
            </w:r>
          </w:p>
        </w:tc>
        <w:tc>
          <w:tcPr>
            <w:tcW w:w="1276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средства  на 10 л воды </w:t>
            </w:r>
            <w:r w:rsidRPr="00A27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мл</w:t>
            </w:r>
          </w:p>
        </w:tc>
        <w:tc>
          <w:tcPr>
            <w:tcW w:w="1417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обеззар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живания</w:t>
            </w:r>
          </w:p>
          <w:p w:rsidR="0057689E" w:rsidRPr="003F3F6B" w:rsidRDefault="0057689E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</w:t>
            </w:r>
          </w:p>
        </w:tc>
        <w:tc>
          <w:tcPr>
            <w:tcW w:w="1276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трация раствора в %</w:t>
            </w:r>
          </w:p>
        </w:tc>
        <w:tc>
          <w:tcPr>
            <w:tcW w:w="1423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средства  на 10 л в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ды </w:t>
            </w:r>
            <w:r w:rsidRPr="00A27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табл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обезз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ражив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  <w:p w:rsidR="0057689E" w:rsidRPr="003F3F6B" w:rsidRDefault="0057689E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</w:t>
            </w:r>
          </w:p>
        </w:tc>
        <w:tc>
          <w:tcPr>
            <w:tcW w:w="1561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раствора в %</w:t>
            </w:r>
          </w:p>
        </w:tc>
        <w:tc>
          <w:tcPr>
            <w:tcW w:w="1276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 средства  на 10 л воды в </w:t>
            </w:r>
            <w:r w:rsidRPr="00A27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мл</w:t>
            </w:r>
          </w:p>
        </w:tc>
        <w:tc>
          <w:tcPr>
            <w:tcW w:w="1134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обезз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ражив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  <w:p w:rsidR="0057689E" w:rsidRPr="003F3F6B" w:rsidRDefault="0057689E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</w:t>
            </w:r>
          </w:p>
        </w:tc>
      </w:tr>
      <w:tr w:rsidR="007B05D2" w:rsidRPr="003F3F6B" w:rsidTr="001B4549">
        <w:trPr>
          <w:trHeight w:val="690"/>
        </w:trPr>
        <w:tc>
          <w:tcPr>
            <w:tcW w:w="626" w:type="dxa"/>
          </w:tcPr>
          <w:p w:rsidR="007B05D2" w:rsidRPr="003F3F6B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Поверхности в помещениях (пол, стены и др.), предметы обстановки</w:t>
            </w:r>
            <w:r w:rsidRPr="00C7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Протирание или орошение</w:t>
            </w:r>
          </w:p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B05D2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7B05D2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B05D2" w:rsidRPr="003F3F6B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0,015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0,03</w:t>
            </w:r>
          </w:p>
        </w:tc>
        <w:tc>
          <w:tcPr>
            <w:tcW w:w="1423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561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0,025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B05D2" w:rsidRPr="003F3F6B" w:rsidTr="001B4549">
        <w:tc>
          <w:tcPr>
            <w:tcW w:w="626" w:type="dxa"/>
          </w:tcPr>
          <w:p w:rsidR="007B05D2" w:rsidRPr="003F3F6B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7B05D2" w:rsidRPr="00C74691" w:rsidRDefault="007B05D2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Посуда без </w:t>
            </w:r>
          </w:p>
          <w:p w:rsidR="007B05D2" w:rsidRPr="00C74691" w:rsidRDefault="007B05D2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остатков пищи</w:t>
            </w:r>
          </w:p>
        </w:tc>
        <w:tc>
          <w:tcPr>
            <w:tcW w:w="1843" w:type="dxa"/>
          </w:tcPr>
          <w:p w:rsidR="007B05D2" w:rsidRPr="007B05D2" w:rsidRDefault="007B05D2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0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Погружение</w:t>
            </w:r>
          </w:p>
          <w:p w:rsidR="007B05D2" w:rsidRPr="00C74691" w:rsidRDefault="007B05D2" w:rsidP="0015795D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B05D2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B05D2" w:rsidRPr="003F3F6B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0,015</w:t>
            </w:r>
          </w:p>
        </w:tc>
        <w:tc>
          <w:tcPr>
            <w:tcW w:w="1423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61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276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B05D2" w:rsidRPr="002C02E6" w:rsidTr="001B4549">
        <w:trPr>
          <w:trHeight w:val="608"/>
        </w:trPr>
        <w:tc>
          <w:tcPr>
            <w:tcW w:w="626" w:type="dxa"/>
          </w:tcPr>
          <w:p w:rsidR="007B05D2" w:rsidRPr="003F3F6B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7B05D2" w:rsidRPr="00C74691" w:rsidRDefault="007B05D2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Санитарно-техническое оборудование (</w:t>
            </w:r>
            <w:r w:rsidRPr="00C74691">
              <w:rPr>
                <w:rFonts w:ascii="Times New Roman" w:hAnsi="Times New Roman" w:cs="Times New Roman"/>
                <w:sz w:val="24"/>
                <w:szCs w:val="24"/>
              </w:rPr>
              <w:t>ванны, раков</w:t>
            </w:r>
            <w:r w:rsidRPr="00C74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691">
              <w:rPr>
                <w:rFonts w:ascii="Times New Roman" w:hAnsi="Times New Roman" w:cs="Times New Roman"/>
                <w:sz w:val="24"/>
                <w:szCs w:val="24"/>
              </w:rPr>
              <w:t>ны, унитазы)</w:t>
            </w:r>
          </w:p>
        </w:tc>
        <w:tc>
          <w:tcPr>
            <w:tcW w:w="1843" w:type="dxa"/>
          </w:tcPr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2-х кратное п</w:t>
            </w: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тирание или 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орошение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тервалом 15 мин</w:t>
            </w:r>
          </w:p>
        </w:tc>
        <w:tc>
          <w:tcPr>
            <w:tcW w:w="1128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0,03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0,06</w:t>
            </w:r>
          </w:p>
        </w:tc>
        <w:tc>
          <w:tcPr>
            <w:tcW w:w="1423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2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561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B05D2" w:rsidRPr="003F3F6B" w:rsidTr="001B4549">
        <w:trPr>
          <w:trHeight w:val="368"/>
        </w:trPr>
        <w:tc>
          <w:tcPr>
            <w:tcW w:w="626" w:type="dxa"/>
          </w:tcPr>
          <w:p w:rsidR="007B05D2" w:rsidRPr="003F3F6B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7B05D2" w:rsidRPr="00C74691" w:rsidRDefault="007B05D2" w:rsidP="00D129A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Уборочный </w:t>
            </w:r>
            <w:r w:rsidRPr="00C7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инвен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C7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швабры, 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тошь, щетки</w:t>
            </w:r>
          </w:p>
        </w:tc>
        <w:tc>
          <w:tcPr>
            <w:tcW w:w="1843" w:type="dxa"/>
          </w:tcPr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Замачивание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протирание п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гружение</w:t>
            </w:r>
          </w:p>
        </w:tc>
        <w:tc>
          <w:tcPr>
            <w:tcW w:w="1128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1423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2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561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B05D2" w:rsidRPr="002B11A5" w:rsidTr="001B4549">
        <w:trPr>
          <w:trHeight w:val="821"/>
        </w:trPr>
        <w:tc>
          <w:tcPr>
            <w:tcW w:w="626" w:type="dxa"/>
          </w:tcPr>
          <w:p w:rsidR="007B05D2" w:rsidRPr="00C74691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7B05D2" w:rsidRPr="00C74691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5D2" w:rsidRPr="003F3F6B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1" w:type="dxa"/>
            <w:gridSpan w:val="3"/>
          </w:tcPr>
          <w:p w:rsidR="007B05D2" w:rsidRPr="002B11A5" w:rsidRDefault="007B05D2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Срок годности рабочих раств</w:t>
            </w:r>
            <w:r w:rsidRPr="002B1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2B1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ров - 14 суток.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5D2" w:rsidRPr="003F3F6B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Смывание рабочего раствора средства с обработанных повер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ностей после дезинфекции не тр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3831" w:type="dxa"/>
            <w:gridSpan w:val="3"/>
          </w:tcPr>
          <w:p w:rsidR="007B05D2" w:rsidRPr="00A27809" w:rsidRDefault="007B05D2" w:rsidP="00157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годности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раств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</w:rPr>
              <w:t>ров средства –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суток</w:t>
            </w:r>
            <w:r w:rsidRPr="00A278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B05D2" w:rsidRPr="002C02E6" w:rsidRDefault="007B05D2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По окончании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 xml:space="preserve">  влажн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, помещение пр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 xml:space="preserve">ветривают; паркетный пол,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вянную мебель протирают сухой ветошью</w:t>
            </w:r>
          </w:p>
        </w:tc>
        <w:tc>
          <w:tcPr>
            <w:tcW w:w="3971" w:type="dxa"/>
            <w:gridSpan w:val="3"/>
          </w:tcPr>
          <w:p w:rsidR="007B05D2" w:rsidRDefault="007B05D2" w:rsidP="00157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годности рабочих растворов - 28 суток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 xml:space="preserve"> при условии их хран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 xml:space="preserve">ния в закрытых емкостях. </w:t>
            </w:r>
          </w:p>
          <w:p w:rsidR="007B05D2" w:rsidRPr="002B11A5" w:rsidRDefault="007B05D2" w:rsidP="0015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Средство несовместимо с мылами и анионными поверхностно-активными веществами</w:t>
            </w:r>
          </w:p>
        </w:tc>
      </w:tr>
    </w:tbl>
    <w:p w:rsidR="001D0735" w:rsidRDefault="001D0735" w:rsidP="001D073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1D0735" w:rsidRDefault="001D0735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735" w:rsidRDefault="001D0735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1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Режим дезинфекционной обработки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дез. средствами </w:t>
      </w:r>
      <w:r w:rsidRPr="00E11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1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</w:t>
      </w:r>
      <w:r w:rsidR="001B45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ВИРУСНЫХ ИНФЕКЦИЯХ </w:t>
      </w:r>
      <w:r w:rsidR="001B4549" w:rsidRPr="00E11B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B45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1D0735" w:rsidRPr="00E11B5B" w:rsidRDefault="001D0735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626"/>
        <w:gridCol w:w="1642"/>
        <w:gridCol w:w="1985"/>
        <w:gridCol w:w="1128"/>
        <w:gridCol w:w="1276"/>
        <w:gridCol w:w="1417"/>
        <w:gridCol w:w="1276"/>
        <w:gridCol w:w="1282"/>
        <w:gridCol w:w="1273"/>
        <w:gridCol w:w="1420"/>
        <w:gridCol w:w="1417"/>
        <w:gridCol w:w="1134"/>
      </w:tblGrid>
      <w:tr w:rsidR="0057689E" w:rsidRPr="003F3F6B" w:rsidTr="001B4549">
        <w:trPr>
          <w:trHeight w:val="449"/>
        </w:trPr>
        <w:tc>
          <w:tcPr>
            <w:tcW w:w="626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42" w:type="dxa"/>
            <w:vMerge w:val="restart"/>
          </w:tcPr>
          <w:p w:rsidR="0057689E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D129AF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Объект </w:t>
            </w:r>
          </w:p>
          <w:p w:rsidR="0057689E" w:rsidRPr="00C74691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обеззараж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вания </w:t>
            </w:r>
          </w:p>
        </w:tc>
        <w:tc>
          <w:tcPr>
            <w:tcW w:w="1985" w:type="dxa"/>
            <w:vMerge w:val="restart"/>
          </w:tcPr>
          <w:p w:rsid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Способ </w:t>
            </w:r>
          </w:p>
          <w:p w:rsidR="0057689E" w:rsidRPr="003F3F6B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обеззаражив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ния  </w:t>
            </w:r>
          </w:p>
        </w:tc>
        <w:tc>
          <w:tcPr>
            <w:tcW w:w="11623" w:type="dxa"/>
            <w:gridSpan w:val="9"/>
          </w:tcPr>
          <w:p w:rsidR="0057689E" w:rsidRPr="0000668B" w:rsidRDefault="0057689E" w:rsidP="00006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68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 дезинфицирующего средства</w:t>
            </w:r>
          </w:p>
        </w:tc>
      </w:tr>
      <w:tr w:rsidR="0057689E" w:rsidRPr="003F3F6B" w:rsidTr="001B4549">
        <w:trPr>
          <w:trHeight w:val="443"/>
        </w:trPr>
        <w:tc>
          <w:tcPr>
            <w:tcW w:w="626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57689E" w:rsidRPr="00C74691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689E" w:rsidRPr="003F3F6B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1" w:type="dxa"/>
            <w:gridSpan w:val="3"/>
          </w:tcPr>
          <w:p w:rsidR="0057689E" w:rsidRPr="001B4549" w:rsidRDefault="0057689E" w:rsidP="000066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B45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«Ника-полицид»</w:t>
            </w:r>
          </w:p>
          <w:p w:rsidR="0057689E" w:rsidRPr="001B4549" w:rsidRDefault="0057689E" w:rsidP="00006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  <w:gridSpan w:val="3"/>
          </w:tcPr>
          <w:p w:rsidR="0057689E" w:rsidRPr="001B4549" w:rsidRDefault="0057689E" w:rsidP="0000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5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«Ника-хлор»</w:t>
            </w:r>
          </w:p>
          <w:p w:rsidR="0057689E" w:rsidRPr="001B4549" w:rsidRDefault="0057689E" w:rsidP="000066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971" w:type="dxa"/>
            <w:gridSpan w:val="3"/>
          </w:tcPr>
          <w:p w:rsidR="0057689E" w:rsidRPr="001B4549" w:rsidRDefault="0057689E" w:rsidP="000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5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</w:t>
            </w:r>
            <w:r w:rsidR="001B4549" w:rsidRPr="001B45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ика</w:t>
            </w:r>
            <w:r w:rsidRPr="001B45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1B4549" w:rsidRPr="001B45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экстра М профи</w:t>
            </w:r>
          </w:p>
          <w:p w:rsidR="0057689E" w:rsidRPr="001B4549" w:rsidRDefault="0057689E" w:rsidP="000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89E" w:rsidRPr="003F3F6B" w:rsidTr="001B4549">
        <w:trPr>
          <w:trHeight w:val="821"/>
        </w:trPr>
        <w:tc>
          <w:tcPr>
            <w:tcW w:w="626" w:type="dxa"/>
          </w:tcPr>
          <w:p w:rsidR="0057689E" w:rsidRPr="003F3F6B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57689E" w:rsidRPr="00D129AF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ция раств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 в %</w:t>
            </w:r>
          </w:p>
        </w:tc>
        <w:tc>
          <w:tcPr>
            <w:tcW w:w="1276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ство средства  на 10 л воды в мл</w:t>
            </w:r>
          </w:p>
        </w:tc>
        <w:tc>
          <w:tcPr>
            <w:tcW w:w="1417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обеззар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живания</w:t>
            </w:r>
          </w:p>
          <w:p w:rsidR="0057689E" w:rsidRPr="00D129AF" w:rsidRDefault="0057689E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мин,</w:t>
            </w:r>
          </w:p>
        </w:tc>
        <w:tc>
          <w:tcPr>
            <w:tcW w:w="1276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трация раствора в %</w:t>
            </w:r>
          </w:p>
        </w:tc>
        <w:tc>
          <w:tcPr>
            <w:tcW w:w="1282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ство средства  на 10 л воды в табл.</w:t>
            </w:r>
          </w:p>
        </w:tc>
        <w:tc>
          <w:tcPr>
            <w:tcW w:w="1273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обезз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ражив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ния </w:t>
            </w:r>
          </w:p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</w:t>
            </w:r>
          </w:p>
        </w:tc>
        <w:tc>
          <w:tcPr>
            <w:tcW w:w="1420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трация раствора в %</w:t>
            </w:r>
          </w:p>
        </w:tc>
        <w:tc>
          <w:tcPr>
            <w:tcW w:w="1417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 средс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  на 10 л воды в мл</w:t>
            </w:r>
          </w:p>
        </w:tc>
        <w:tc>
          <w:tcPr>
            <w:tcW w:w="1134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обезз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раж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вания</w:t>
            </w:r>
          </w:p>
          <w:p w:rsidR="0057689E" w:rsidRPr="00D129AF" w:rsidRDefault="0057689E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мин,</w:t>
            </w:r>
          </w:p>
        </w:tc>
      </w:tr>
      <w:tr w:rsidR="00D129AF" w:rsidRPr="003F3F6B" w:rsidTr="001B4549">
        <w:trPr>
          <w:trHeight w:val="690"/>
        </w:trPr>
        <w:tc>
          <w:tcPr>
            <w:tcW w:w="626" w:type="dxa"/>
          </w:tcPr>
          <w:p w:rsidR="00D129AF" w:rsidRPr="003F3F6B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D129AF" w:rsidRPr="00C74691" w:rsidRDefault="00D129AF" w:rsidP="0015795D">
            <w:pPr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Поверхно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сти в</w:t>
            </w: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(пол, стены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предметы о</w:t>
            </w: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становки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C7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129AF" w:rsidRPr="00A27809" w:rsidRDefault="00D129AF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Протирание или орошение</w:t>
            </w:r>
          </w:p>
          <w:p w:rsidR="00D129AF" w:rsidRPr="00A27809" w:rsidRDefault="00D129AF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9AF" w:rsidRPr="001D6A13" w:rsidRDefault="00D129AF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129AF" w:rsidRPr="001D6A13" w:rsidRDefault="00D129AF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D129AF" w:rsidRPr="001D6A13" w:rsidRDefault="00D129AF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129AF" w:rsidRPr="001D6A13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D129AF" w:rsidRPr="001D6A13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0,015</w:t>
            </w:r>
          </w:p>
          <w:p w:rsidR="00D129AF" w:rsidRPr="003F3F6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1282" w:type="dxa"/>
          </w:tcPr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129AF" w:rsidRPr="003F3F6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0,25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 1,0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417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D129AF" w:rsidRPr="003F3F6B" w:rsidTr="001B4549">
        <w:tc>
          <w:tcPr>
            <w:tcW w:w="626" w:type="dxa"/>
          </w:tcPr>
          <w:p w:rsidR="00D129AF" w:rsidRPr="003F3F6B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D129AF" w:rsidRPr="00C74691" w:rsidRDefault="00D129AF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Посуда без </w:t>
            </w:r>
          </w:p>
          <w:p w:rsidR="00D129AF" w:rsidRPr="00C74691" w:rsidRDefault="00D129AF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статков п</w:t>
            </w: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щи</w:t>
            </w:r>
          </w:p>
        </w:tc>
        <w:tc>
          <w:tcPr>
            <w:tcW w:w="1985" w:type="dxa"/>
          </w:tcPr>
          <w:p w:rsidR="00D129AF" w:rsidRPr="00D129AF" w:rsidRDefault="00D129AF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Погружение</w:t>
            </w:r>
          </w:p>
          <w:p w:rsidR="00D129AF" w:rsidRPr="00D129AF" w:rsidRDefault="00D129AF" w:rsidP="0015795D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29AF" w:rsidRPr="00A27809" w:rsidRDefault="00D129AF" w:rsidP="0015795D">
            <w:pPr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D129AF" w:rsidRPr="001D6A13" w:rsidRDefault="00D129AF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129AF" w:rsidRPr="001D6A13" w:rsidRDefault="00D129AF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D129AF" w:rsidRPr="001D6A13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A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D129AF" w:rsidRPr="001D6A13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129AF" w:rsidRPr="003F3F6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0,015</w:t>
            </w:r>
          </w:p>
        </w:tc>
        <w:tc>
          <w:tcPr>
            <w:tcW w:w="1282" w:type="dxa"/>
          </w:tcPr>
          <w:p w:rsidR="00D129AF" w:rsidRPr="003F3F6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 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 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</w:tc>
      </w:tr>
      <w:tr w:rsidR="00D129AF" w:rsidRPr="002C02E6" w:rsidTr="001B4549">
        <w:trPr>
          <w:trHeight w:val="608"/>
        </w:trPr>
        <w:tc>
          <w:tcPr>
            <w:tcW w:w="626" w:type="dxa"/>
          </w:tcPr>
          <w:p w:rsidR="00D129AF" w:rsidRPr="003F3F6B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D129AF" w:rsidRPr="00C74691" w:rsidRDefault="00D129AF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Санитарно-техническое оборудование (</w:t>
            </w:r>
            <w:r w:rsidRPr="00C74691">
              <w:rPr>
                <w:rFonts w:ascii="Times New Roman" w:hAnsi="Times New Roman" w:cs="Times New Roman"/>
                <w:sz w:val="24"/>
                <w:szCs w:val="24"/>
              </w:rPr>
              <w:t>ванны, рак</w:t>
            </w:r>
            <w:r w:rsidRPr="00C74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691">
              <w:rPr>
                <w:rFonts w:ascii="Times New Roman" w:hAnsi="Times New Roman" w:cs="Times New Roman"/>
                <w:sz w:val="24"/>
                <w:szCs w:val="24"/>
              </w:rPr>
              <w:t>вины, унит</w:t>
            </w:r>
            <w:r w:rsidRPr="00C74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sz w:val="24"/>
                <w:szCs w:val="24"/>
              </w:rPr>
              <w:t>зы)</w:t>
            </w:r>
          </w:p>
        </w:tc>
        <w:tc>
          <w:tcPr>
            <w:tcW w:w="1985" w:type="dxa"/>
          </w:tcPr>
          <w:p w:rsidR="00D129AF" w:rsidRPr="00A27809" w:rsidRDefault="00D129AF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2-х кратное п</w:t>
            </w:r>
            <w:r w:rsidRPr="00A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тирание или </w:t>
            </w:r>
            <w:r w:rsidRPr="00A2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орошение</w:t>
            </w:r>
            <w:r w:rsidRPr="00A2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</w:t>
            </w:r>
            <w:r w:rsidRPr="00A2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2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тервалом 15 мин</w:t>
            </w:r>
          </w:p>
        </w:tc>
        <w:tc>
          <w:tcPr>
            <w:tcW w:w="1128" w:type="dxa"/>
          </w:tcPr>
          <w:p w:rsidR="00D129AF" w:rsidRPr="00E11B5B" w:rsidRDefault="00D129AF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129AF" w:rsidRPr="00E11B5B" w:rsidRDefault="00D129AF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D129AF" w:rsidRPr="00E11B5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B5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  <w:p w:rsidR="00D129AF" w:rsidRPr="00E11B5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  <w:p w:rsidR="00D129AF" w:rsidRPr="003F3F6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1282" w:type="dxa"/>
          </w:tcPr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129AF" w:rsidRPr="003F3F6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3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 2,0</w:t>
            </w:r>
          </w:p>
        </w:tc>
        <w:tc>
          <w:tcPr>
            <w:tcW w:w="1417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60 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D129AF" w:rsidRPr="003F3F6B" w:rsidTr="001B4549">
        <w:trPr>
          <w:trHeight w:val="368"/>
        </w:trPr>
        <w:tc>
          <w:tcPr>
            <w:tcW w:w="626" w:type="dxa"/>
          </w:tcPr>
          <w:p w:rsidR="00D129AF" w:rsidRPr="003F3F6B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D129AF" w:rsidRPr="00C74691" w:rsidRDefault="00D129AF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Уборочный </w:t>
            </w:r>
            <w:r w:rsidRPr="00C7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инвен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C7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D12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швабры, в</w:t>
            </w:r>
            <w:r w:rsidRPr="00D12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12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тошь, щетки</w:t>
            </w:r>
          </w:p>
        </w:tc>
        <w:tc>
          <w:tcPr>
            <w:tcW w:w="1985" w:type="dxa"/>
          </w:tcPr>
          <w:p w:rsidR="00D129AF" w:rsidRPr="00A27809" w:rsidRDefault="00D129AF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Замачивание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2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протирание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2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A2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гружение</w:t>
            </w:r>
          </w:p>
        </w:tc>
        <w:tc>
          <w:tcPr>
            <w:tcW w:w="1128" w:type="dxa"/>
          </w:tcPr>
          <w:p w:rsidR="00D129AF" w:rsidRPr="00E11B5B" w:rsidRDefault="00D129AF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129AF" w:rsidRPr="00E11B5B" w:rsidRDefault="00D129AF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D129AF" w:rsidRPr="00E11B5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B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D129AF" w:rsidRPr="00E11B5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129AF" w:rsidRPr="00E11B5B" w:rsidRDefault="00D129AF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129AF" w:rsidRPr="00E11B5B" w:rsidRDefault="00D129AF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129AF" w:rsidRPr="00E11B5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B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  <w:p w:rsidR="00D129AF" w:rsidRPr="003F3F6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82" w:type="dxa"/>
          </w:tcPr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D129AF" w:rsidRPr="003F3F6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D129AF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  <w:p w:rsidR="00D129AF" w:rsidRPr="003F3F6B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 0,5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90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129AF" w:rsidRPr="002B11A5" w:rsidTr="001B4549">
        <w:trPr>
          <w:trHeight w:val="821"/>
        </w:trPr>
        <w:tc>
          <w:tcPr>
            <w:tcW w:w="626" w:type="dxa"/>
          </w:tcPr>
          <w:p w:rsidR="00D129AF" w:rsidRPr="00C74691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29AF" w:rsidRPr="00C74691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9AF" w:rsidRPr="003F3F6B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1" w:type="dxa"/>
            <w:gridSpan w:val="3"/>
          </w:tcPr>
          <w:p w:rsidR="00D129AF" w:rsidRPr="002B11A5" w:rsidRDefault="00D129AF" w:rsidP="0015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Срок годности рабочих раств</w:t>
            </w:r>
            <w:r w:rsidRPr="002B1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2B1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ров - 14 суток.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9AF" w:rsidRPr="003F3F6B" w:rsidRDefault="00D129AF" w:rsidP="0015795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795D">
              <w:rPr>
                <w:rFonts w:ascii="Times New Roman" w:hAnsi="Times New Roman" w:cs="Times New Roman"/>
                <w:b/>
                <w:sz w:val="24"/>
                <w:szCs w:val="24"/>
              </w:rPr>
              <w:t>Смывание рабочего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средства с обработанных повер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 xml:space="preserve">ностей после дезинфекции </w:t>
            </w:r>
            <w:r w:rsidRPr="0015795D">
              <w:rPr>
                <w:rFonts w:ascii="Times New Roman" w:hAnsi="Times New Roman" w:cs="Times New Roman"/>
                <w:b/>
                <w:sz w:val="24"/>
                <w:szCs w:val="24"/>
              </w:rPr>
              <w:t>не тр</w:t>
            </w:r>
            <w:r w:rsidRPr="0015795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795D">
              <w:rPr>
                <w:rFonts w:ascii="Times New Roman" w:hAnsi="Times New Roman" w:cs="Times New Roman"/>
                <w:b/>
                <w:sz w:val="24"/>
                <w:szCs w:val="24"/>
              </w:rPr>
              <w:t>буется</w:t>
            </w:r>
            <w:r w:rsidR="00157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795D" w:rsidRPr="00A2780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несовместимо с мылами</w:t>
            </w:r>
          </w:p>
        </w:tc>
        <w:tc>
          <w:tcPr>
            <w:tcW w:w="3831" w:type="dxa"/>
            <w:gridSpan w:val="3"/>
          </w:tcPr>
          <w:p w:rsidR="00D129AF" w:rsidRPr="00A27809" w:rsidRDefault="00D129AF" w:rsidP="00157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годности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раств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</w:rPr>
              <w:t>ров средства –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суток</w:t>
            </w:r>
            <w:r w:rsidRPr="00A278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129AF" w:rsidRPr="002C02E6" w:rsidRDefault="00D129AF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5795D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окончании дезинфекции-  влажная уборка</w:t>
            </w:r>
            <w:r w:rsidR="0015795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пр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 xml:space="preserve">ветривают; паркетный пол,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вянную мебель протирают сухой ветошью</w:t>
            </w:r>
          </w:p>
        </w:tc>
        <w:tc>
          <w:tcPr>
            <w:tcW w:w="3971" w:type="dxa"/>
            <w:gridSpan w:val="3"/>
          </w:tcPr>
          <w:p w:rsidR="00D129AF" w:rsidRDefault="00D129AF" w:rsidP="0015795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B1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годности рабочих растворов - 28 суток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 xml:space="preserve"> при закрыт</w:t>
            </w:r>
            <w:r w:rsidR="0015795D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 xml:space="preserve"> емкост</w:t>
            </w:r>
            <w:r w:rsidR="001579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129AF" w:rsidRPr="002B11A5" w:rsidRDefault="00D129AF" w:rsidP="0015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Средство несовместимо с мылами и анионными поверхностно-активными веществами</w:t>
            </w:r>
          </w:p>
        </w:tc>
      </w:tr>
    </w:tbl>
    <w:p w:rsidR="001D0735" w:rsidRDefault="001D0735" w:rsidP="00E576D3">
      <w:pPr>
        <w:pStyle w:val="ConsPlusTitle"/>
        <w:widowControl/>
        <w:spacing w:line="240" w:lineRule="exact"/>
        <w:rPr>
          <w:rFonts w:asciiTheme="minorHAnsi" w:hAnsiTheme="minorHAnsi" w:cs="Times New Roman"/>
        </w:rPr>
      </w:pPr>
    </w:p>
    <w:p w:rsidR="002E7906" w:rsidRPr="002E7906" w:rsidRDefault="001D0735" w:rsidP="001D0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4DF">
        <w:rPr>
          <w:rFonts w:ascii="Times New Roman" w:hAnsi="Times New Roman" w:cs="Times New Roman"/>
          <w:sz w:val="26"/>
          <w:szCs w:val="26"/>
        </w:rPr>
        <w:lastRenderedPageBreak/>
        <w:t xml:space="preserve">. </w:t>
      </w:r>
      <w:r w:rsidR="002E7906" w:rsidRPr="002E790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ПРЕДОСТОРОЖНОСТИ ПРИ РАБОТЕ С ДЕЗИНФЕКЦИОННЫМИ СРЕДСТВАМИ </w:t>
      </w:r>
    </w:p>
    <w:p w:rsidR="001D0735" w:rsidRPr="00397850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850">
        <w:rPr>
          <w:rFonts w:ascii="Times New Roman" w:hAnsi="Times New Roman" w:cs="Times New Roman"/>
          <w:sz w:val="24"/>
          <w:szCs w:val="24"/>
        </w:rPr>
        <w:t xml:space="preserve"> </w:t>
      </w:r>
      <w:r w:rsidR="001D0735"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«Ника-хлор» </w:t>
      </w:r>
      <w:r w:rsidR="001D0735" w:rsidRPr="003978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57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735" w:rsidRPr="002E7906" w:rsidRDefault="002E7906" w:rsidP="001D07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>. К работе со средством не допускаются лица с повышенной чувствительностью к хлору, аллергическими заболеваниями и хронич</w:t>
      </w:r>
      <w:r w:rsidR="001D0735" w:rsidRPr="002E7906">
        <w:rPr>
          <w:rFonts w:ascii="Times New Roman" w:hAnsi="Times New Roman" w:cs="Times New Roman"/>
          <w:sz w:val="26"/>
          <w:szCs w:val="26"/>
        </w:rPr>
        <w:t>е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скими заболеваниями легких и верхних дыхательных путей. </w:t>
      </w:r>
    </w:p>
    <w:p w:rsidR="001D0735" w:rsidRPr="002E7906" w:rsidRDefault="002E7906" w:rsidP="001D07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 При работе со средством следует избегать его попадания на кожу и в глаза.</w:t>
      </w:r>
    </w:p>
    <w:p w:rsidR="001D0735" w:rsidRPr="002E7906" w:rsidRDefault="001D0735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 xml:space="preserve"> </w:t>
      </w:r>
      <w:r w:rsidR="002E7906" w:rsidRPr="002E7906">
        <w:rPr>
          <w:rFonts w:ascii="Times New Roman" w:hAnsi="Times New Roman" w:cs="Times New Roman"/>
          <w:sz w:val="26"/>
          <w:szCs w:val="26"/>
        </w:rPr>
        <w:t>-</w:t>
      </w:r>
      <w:r w:rsidRPr="002E7906">
        <w:rPr>
          <w:rFonts w:ascii="Times New Roman" w:hAnsi="Times New Roman" w:cs="Times New Roman"/>
          <w:sz w:val="26"/>
          <w:szCs w:val="26"/>
        </w:rPr>
        <w:t xml:space="preserve"> Все работы со средством следует проводить с защитой кожи рук резиновыми перчатками.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 Все виды работ с растворами от 0,015% до 0,06% концентрации активного хлора можно проводить без средств защиты органов дых</w:t>
      </w:r>
      <w:r w:rsidR="001D0735" w:rsidRPr="002E7906">
        <w:rPr>
          <w:rFonts w:ascii="Times New Roman" w:hAnsi="Times New Roman" w:cs="Times New Roman"/>
          <w:sz w:val="26"/>
          <w:szCs w:val="26"/>
        </w:rPr>
        <w:t>а</w:t>
      </w:r>
      <w:r w:rsidR="001D0735" w:rsidRPr="002E7906">
        <w:rPr>
          <w:rFonts w:ascii="Times New Roman" w:hAnsi="Times New Roman" w:cs="Times New Roman"/>
          <w:sz w:val="26"/>
          <w:szCs w:val="26"/>
        </w:rPr>
        <w:t>ния.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. При работе с растворами способом протирания, содержащими от 0,1% активного хлора и выше, для защиты органов дыхания следует использовать универсальные респираторы типа РУ- 60М или РПГ-67 с патроном марки В, глаза защищать герметичными очками. 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 Обработку поверхностей в помещениях следует проводить в отсутствие больных. По окончании дезинфекции следует провести вла</w:t>
      </w:r>
      <w:r w:rsidR="001D0735" w:rsidRPr="002E7906">
        <w:rPr>
          <w:rFonts w:ascii="Times New Roman" w:hAnsi="Times New Roman" w:cs="Times New Roman"/>
          <w:sz w:val="26"/>
          <w:szCs w:val="26"/>
        </w:rPr>
        <w:t>ж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ную уборку и проветривание до исчезновения запаха хлора. </w:t>
      </w:r>
      <w:r w:rsidR="001D0735" w:rsidRPr="002E7906">
        <w:rPr>
          <w:rFonts w:ascii="Times New Roman" w:hAnsi="Times New Roman" w:cs="Times New Roman"/>
          <w:b/>
          <w:sz w:val="26"/>
          <w:szCs w:val="26"/>
        </w:rPr>
        <w:t>Дезинфекцию поверхностей способом протирания растворами, соде</w:t>
      </w:r>
      <w:r w:rsidR="001D0735" w:rsidRPr="002E7906">
        <w:rPr>
          <w:rFonts w:ascii="Times New Roman" w:hAnsi="Times New Roman" w:cs="Times New Roman"/>
          <w:b/>
          <w:sz w:val="26"/>
          <w:szCs w:val="26"/>
        </w:rPr>
        <w:t>р</w:t>
      </w:r>
      <w:r w:rsidR="001D0735" w:rsidRPr="002E7906">
        <w:rPr>
          <w:rFonts w:ascii="Times New Roman" w:hAnsi="Times New Roman" w:cs="Times New Roman"/>
          <w:b/>
          <w:sz w:val="26"/>
          <w:szCs w:val="26"/>
        </w:rPr>
        <w:t>жащими 0,015% активного хлора, можно проводить в присутствии больных.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>. Обработку посуды, белья, игрушек, уборочного инвентаря и коррозионно-стойких изделий медицинского назначения способами п</w:t>
      </w:r>
      <w:r w:rsidR="001D0735" w:rsidRPr="002E7906">
        <w:rPr>
          <w:rFonts w:ascii="Times New Roman" w:hAnsi="Times New Roman" w:cs="Times New Roman"/>
          <w:sz w:val="26"/>
          <w:szCs w:val="26"/>
        </w:rPr>
        <w:t>о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гружения и замачивания рекомендовано проводить в проветриваемом помещении, а все емкости закрывать крышками. 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>. Средство следует хранить отдельно от других лекарственных средств, в местах недоступных детям в плотно закрытой упаковке фи</w:t>
      </w:r>
      <w:r w:rsidR="001D0735" w:rsidRPr="002E7906">
        <w:rPr>
          <w:rFonts w:ascii="Times New Roman" w:hAnsi="Times New Roman" w:cs="Times New Roman"/>
          <w:sz w:val="26"/>
          <w:szCs w:val="26"/>
        </w:rPr>
        <w:t>р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мы-изготовителя. </w:t>
      </w:r>
    </w:p>
    <w:p w:rsidR="00DB075C" w:rsidRPr="00DB075C" w:rsidRDefault="00556FDE" w:rsidP="00556F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79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НИКА – ПОЛИЦИД </w:t>
      </w:r>
      <w:r w:rsidR="00DB07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DB075C" w:rsidRPr="00DB07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НИКА ЭКСТРА М ПРОФИ 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При  приготовлении  рабочих  растворов  необходимо  избегать  попадания  средства  на  кожу  и  в глаза. 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Работу со средством проводить в резиновых перчатках. 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56FDE" w:rsidRPr="002E79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Дезинфекцию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способом </w:t>
      </w:r>
      <w:r w:rsidR="00556FDE" w:rsidRPr="002E79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протирания в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озможно проводить </w:t>
      </w:r>
      <w:r w:rsidR="00556FDE" w:rsidRPr="002E790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 присутствии людей без средств защиты органов дыхания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 w:rsidR="00556FDE" w:rsidRPr="002E79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Обработку поверхностей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растворами средства </w:t>
      </w:r>
      <w:r w:rsidR="00556FDE" w:rsidRPr="002E79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способом орошения 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проводить в отсутствии пациентов, используя средства защиты  органов  дыхания.  После  обработки  невентилируемых  помещений способом орошения рекомендуется проветривание в течение 15 минут. 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. Емкости с раствором средства должны быть закрыты.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проведении работ со средством следует строго соблюдать правила личной гигиены. После работы вымыть лицо и руки с мылом. 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Хранить  средство  следует  в  местах,  недоступных  детям,  отдельно  от  пищевых  продуктов  и лекарственных веществ. </w:t>
      </w:r>
    </w:p>
    <w:p w:rsidR="00556FDE" w:rsidRPr="002E7906" w:rsidRDefault="00556FDE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E79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МЕРЫ ПЕРВОЙ ПОМОЩИ </w:t>
      </w:r>
      <w:r w:rsidR="002E7906" w:rsidRPr="002E7906">
        <w:rPr>
          <w:rFonts w:ascii="Times New Roman" w:hAnsi="Times New Roman" w:cs="Times New Roman"/>
          <w:b/>
          <w:sz w:val="24"/>
          <w:szCs w:val="24"/>
          <w:u w:val="single"/>
        </w:rPr>
        <w:t>ПРИ СЛУЧАЙНОМ ОТРАВЛЕНИИ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При  попадании  средства  в  глаза  немедленно  промыть  их  проточной  водой  в  течение  10-15 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>. При несоблюдении мер предосторожности возможно раздражение верхних дыхательных путей</w:t>
      </w:r>
      <w:r w:rsidRPr="002E7906">
        <w:rPr>
          <w:rFonts w:ascii="Times New Roman" w:hAnsi="Times New Roman" w:cs="Times New Roman"/>
          <w:sz w:val="26"/>
          <w:szCs w:val="26"/>
        </w:rPr>
        <w:t xml:space="preserve"> (Ника хлор)</w:t>
      </w:r>
      <w:r w:rsidR="001D0735" w:rsidRPr="002E7906">
        <w:rPr>
          <w:rFonts w:ascii="Times New Roman" w:hAnsi="Times New Roman" w:cs="Times New Roman"/>
          <w:sz w:val="26"/>
          <w:szCs w:val="26"/>
        </w:rPr>
        <w:t>. Пострадавшего удаляют из рабочего помещения на свежий воздух или в хорошо проветриваемое помещение, рот и носоглотку прополаскивают водой, дают т</w:t>
      </w:r>
      <w:r w:rsidR="001D0735" w:rsidRPr="002E7906">
        <w:rPr>
          <w:rFonts w:ascii="Times New Roman" w:hAnsi="Times New Roman" w:cs="Times New Roman"/>
          <w:sz w:val="26"/>
          <w:szCs w:val="26"/>
        </w:rPr>
        <w:t>е</w:t>
      </w:r>
      <w:r w:rsidR="001D0735" w:rsidRPr="002E7906">
        <w:rPr>
          <w:rFonts w:ascii="Times New Roman" w:hAnsi="Times New Roman" w:cs="Times New Roman"/>
          <w:sz w:val="26"/>
          <w:szCs w:val="26"/>
        </w:rPr>
        <w:t>плое питье (молоко или «Боржоми»).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 При попадании средства на кожу обильно промыть пораженное место водой и смазать ее смягчающим кремом. 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 xml:space="preserve">- 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При случайном попадании средства в глаза обильно промыть их водой и закапать 30% раствор сульфацила натрия. 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 xml:space="preserve">- </w:t>
      </w:r>
      <w:r w:rsidR="001D0735" w:rsidRPr="002E7906">
        <w:rPr>
          <w:rFonts w:ascii="Times New Roman" w:hAnsi="Times New Roman" w:cs="Times New Roman"/>
          <w:sz w:val="26"/>
          <w:szCs w:val="26"/>
        </w:rPr>
        <w:t>.При попадании средства в желудок дать выпить пострадавшему несколько стаканов воды с 10-20 измельченными таблетками акт</w:t>
      </w:r>
      <w:r w:rsidR="001D0735" w:rsidRPr="002E7906">
        <w:rPr>
          <w:rFonts w:ascii="Times New Roman" w:hAnsi="Times New Roman" w:cs="Times New Roman"/>
          <w:sz w:val="26"/>
          <w:szCs w:val="26"/>
        </w:rPr>
        <w:t>и</w:t>
      </w:r>
      <w:r w:rsidR="001D0735" w:rsidRPr="002E7906">
        <w:rPr>
          <w:rFonts w:ascii="Times New Roman" w:hAnsi="Times New Roman" w:cs="Times New Roman"/>
          <w:sz w:val="26"/>
          <w:szCs w:val="26"/>
        </w:rPr>
        <w:t>вированного угля. При необходимости обратиться к врачу</w:t>
      </w:r>
    </w:p>
    <w:p w:rsidR="00556FDE" w:rsidRPr="0015795D" w:rsidRDefault="00556FD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sectPr w:rsidR="00556FDE" w:rsidRPr="0015795D" w:rsidSect="001035DB">
      <w:pgSz w:w="16838" w:h="11906" w:orient="landscape"/>
      <w:pgMar w:top="567" w:right="536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F0" w:rsidRDefault="005766F0" w:rsidP="00227A9F">
      <w:pPr>
        <w:spacing w:after="0" w:line="240" w:lineRule="auto"/>
      </w:pPr>
      <w:r>
        <w:separator/>
      </w:r>
    </w:p>
  </w:endnote>
  <w:endnote w:type="continuationSeparator" w:id="1">
    <w:p w:rsidR="005766F0" w:rsidRDefault="005766F0" w:rsidP="0022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F0" w:rsidRDefault="005766F0" w:rsidP="00227A9F">
      <w:pPr>
        <w:spacing w:after="0" w:line="240" w:lineRule="auto"/>
      </w:pPr>
      <w:r>
        <w:separator/>
      </w:r>
    </w:p>
  </w:footnote>
  <w:footnote w:type="continuationSeparator" w:id="1">
    <w:p w:rsidR="005766F0" w:rsidRDefault="005766F0" w:rsidP="0022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6D93"/>
    <w:multiLevelType w:val="hybridMultilevel"/>
    <w:tmpl w:val="58E48540"/>
    <w:lvl w:ilvl="0" w:tplc="2CD0AD0C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A9F"/>
    <w:rsid w:val="0000668B"/>
    <w:rsid w:val="00030197"/>
    <w:rsid w:val="00067A39"/>
    <w:rsid w:val="000777D6"/>
    <w:rsid w:val="00080752"/>
    <w:rsid w:val="00085DE6"/>
    <w:rsid w:val="000873D2"/>
    <w:rsid w:val="000C0B67"/>
    <w:rsid w:val="001035DB"/>
    <w:rsid w:val="00123440"/>
    <w:rsid w:val="0015795D"/>
    <w:rsid w:val="00163654"/>
    <w:rsid w:val="0019031F"/>
    <w:rsid w:val="001A17A6"/>
    <w:rsid w:val="001B4549"/>
    <w:rsid w:val="001C4E5E"/>
    <w:rsid w:val="001D0735"/>
    <w:rsid w:val="0020322F"/>
    <w:rsid w:val="002047FC"/>
    <w:rsid w:val="00227A9F"/>
    <w:rsid w:val="00227F7B"/>
    <w:rsid w:val="002B11A5"/>
    <w:rsid w:val="002C02E6"/>
    <w:rsid w:val="002D32F3"/>
    <w:rsid w:val="002E7906"/>
    <w:rsid w:val="002F123C"/>
    <w:rsid w:val="00304702"/>
    <w:rsid w:val="00323F33"/>
    <w:rsid w:val="00340EF8"/>
    <w:rsid w:val="00382A89"/>
    <w:rsid w:val="003E4000"/>
    <w:rsid w:val="00400334"/>
    <w:rsid w:val="004C0A29"/>
    <w:rsid w:val="004F5442"/>
    <w:rsid w:val="00517169"/>
    <w:rsid w:val="0053777E"/>
    <w:rsid w:val="00555BA2"/>
    <w:rsid w:val="00556FDE"/>
    <w:rsid w:val="005766F0"/>
    <w:rsid w:val="0057689E"/>
    <w:rsid w:val="00601F5D"/>
    <w:rsid w:val="00636242"/>
    <w:rsid w:val="00650D65"/>
    <w:rsid w:val="00683D30"/>
    <w:rsid w:val="007002B9"/>
    <w:rsid w:val="007049A8"/>
    <w:rsid w:val="00742352"/>
    <w:rsid w:val="007667A9"/>
    <w:rsid w:val="0076723D"/>
    <w:rsid w:val="0077342D"/>
    <w:rsid w:val="00774E08"/>
    <w:rsid w:val="007779ED"/>
    <w:rsid w:val="007B05D2"/>
    <w:rsid w:val="007E21DD"/>
    <w:rsid w:val="00802408"/>
    <w:rsid w:val="0082532C"/>
    <w:rsid w:val="00833D8B"/>
    <w:rsid w:val="008D74CF"/>
    <w:rsid w:val="008F3D2B"/>
    <w:rsid w:val="009049CD"/>
    <w:rsid w:val="00904DD0"/>
    <w:rsid w:val="009554DF"/>
    <w:rsid w:val="00986358"/>
    <w:rsid w:val="0099512D"/>
    <w:rsid w:val="00A27809"/>
    <w:rsid w:val="00A60E74"/>
    <w:rsid w:val="00A61AEB"/>
    <w:rsid w:val="00B01524"/>
    <w:rsid w:val="00B148FB"/>
    <w:rsid w:val="00B55BE8"/>
    <w:rsid w:val="00B94EFC"/>
    <w:rsid w:val="00BB5823"/>
    <w:rsid w:val="00BC060F"/>
    <w:rsid w:val="00BD05E0"/>
    <w:rsid w:val="00BD0A04"/>
    <w:rsid w:val="00BF7A96"/>
    <w:rsid w:val="00C15159"/>
    <w:rsid w:val="00C74691"/>
    <w:rsid w:val="00C826AC"/>
    <w:rsid w:val="00C854CA"/>
    <w:rsid w:val="00C87203"/>
    <w:rsid w:val="00CC0A2A"/>
    <w:rsid w:val="00D129AF"/>
    <w:rsid w:val="00DB075C"/>
    <w:rsid w:val="00DD27FC"/>
    <w:rsid w:val="00DF180A"/>
    <w:rsid w:val="00E23413"/>
    <w:rsid w:val="00E347D7"/>
    <w:rsid w:val="00E35E67"/>
    <w:rsid w:val="00E36FB0"/>
    <w:rsid w:val="00E576D3"/>
    <w:rsid w:val="00E97935"/>
    <w:rsid w:val="00ED22BF"/>
    <w:rsid w:val="00FA5063"/>
    <w:rsid w:val="00FB283C"/>
    <w:rsid w:val="00FD3965"/>
    <w:rsid w:val="00FE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7A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7A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7A9F"/>
    <w:rPr>
      <w:vertAlign w:val="superscript"/>
    </w:rPr>
  </w:style>
  <w:style w:type="table" w:styleId="a6">
    <w:name w:val="Table Grid"/>
    <w:basedOn w:val="a1"/>
    <w:uiPriority w:val="59"/>
    <w:rsid w:val="0019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0752"/>
    <w:pPr>
      <w:ind w:left="720"/>
      <w:contextualSpacing/>
    </w:pPr>
  </w:style>
  <w:style w:type="paragraph" w:customStyle="1" w:styleId="ConsPlusTitle">
    <w:name w:val="ConsPlusTitle"/>
    <w:uiPriority w:val="99"/>
    <w:rsid w:val="00204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text-selection">
    <w:name w:val="text-selection"/>
    <w:basedOn w:val="a"/>
    <w:rsid w:val="00C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7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44BD1D7A20149A8C6FBE491E316F63EB0CB808AB2660DF1A99D98613A0D1732357AA45410D3C8d2K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89E85-3948-40F2-8461-B7B591E0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aristovaga</dc:creator>
  <cp:keywords/>
  <dc:description/>
  <cp:lastModifiedBy>Татьяна Геннадиевна</cp:lastModifiedBy>
  <cp:revision>13</cp:revision>
  <cp:lastPrinted>2019-11-18T06:21:00Z</cp:lastPrinted>
  <dcterms:created xsi:type="dcterms:W3CDTF">2019-11-15T05:05:00Z</dcterms:created>
  <dcterms:modified xsi:type="dcterms:W3CDTF">2020-03-16T11:44:00Z</dcterms:modified>
</cp:coreProperties>
</file>